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1DCC7BF"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9A149F">
        <w:rPr>
          <w:b/>
          <w:noProof/>
          <w:sz w:val="24"/>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372605">
        <w:rPr>
          <w:b/>
          <w:noProof/>
          <w:sz w:val="24"/>
        </w:rPr>
        <w:t>8502</w:t>
      </w:r>
    </w:p>
    <w:p w14:paraId="6B82DD8E" w14:textId="096E4BA6" w:rsidR="00154C39" w:rsidRDefault="00FB0B74">
      <w:pPr>
        <w:pStyle w:val="CRCoverPage"/>
        <w:outlineLvl w:val="0"/>
        <w:rPr>
          <w:b/>
          <w:noProof/>
          <w:sz w:val="24"/>
        </w:rPr>
      </w:pPr>
      <w:r>
        <w:rPr>
          <w:rFonts w:cs="Arial"/>
          <w:b/>
          <w:bCs/>
          <w:sz w:val="24"/>
        </w:rPr>
        <w:t>August 21 – 25, 2023,</w:t>
      </w:r>
      <w:r w:rsidRPr="0076114C">
        <w:rPr>
          <w:rFonts w:cs="Arial"/>
          <w:b/>
          <w:bCs/>
          <w:sz w:val="24"/>
        </w:rPr>
        <w:t xml:space="preserve"> </w:t>
      </w:r>
      <w:r>
        <w:rPr>
          <w:rFonts w:cs="Arial"/>
          <w:b/>
          <w:bCs/>
          <w:sz w:val="24"/>
        </w:rPr>
        <w:t>Goteborg, Sweden</w:t>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27EF44C" w:rsidR="00154C39" w:rsidRDefault="006956A6" w:rsidP="002D3566">
            <w:pPr>
              <w:pStyle w:val="CRCoverPage"/>
              <w:spacing w:after="0"/>
              <w:jc w:val="right"/>
              <w:rPr>
                <w:b/>
                <w:noProof/>
                <w:sz w:val="28"/>
              </w:rPr>
            </w:pPr>
            <w:r>
              <w:rPr>
                <w:b/>
                <w:noProof/>
                <w:sz w:val="28"/>
              </w:rPr>
              <w:t>23.</w:t>
            </w:r>
            <w:r w:rsidR="002D3566">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20E3BFE" w:rsidR="00154C39" w:rsidRPr="0087363C" w:rsidRDefault="00372605" w:rsidP="0087363C">
            <w:pPr>
              <w:pStyle w:val="CRCoverPage"/>
              <w:spacing w:after="0"/>
              <w:jc w:val="center"/>
              <w:rPr>
                <w:b/>
                <w:noProof/>
                <w:lang w:eastAsia="ko-KR"/>
              </w:rPr>
            </w:pPr>
            <w:r w:rsidRPr="00372605">
              <w:rPr>
                <w:b/>
                <w:noProof/>
                <w:sz w:val="28"/>
                <w:lang w:eastAsia="ko-KR"/>
              </w:rPr>
              <w:t>0306</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4C68D3C" w:rsidR="00154C39" w:rsidRDefault="004C006C" w:rsidP="002D3566">
            <w:pPr>
              <w:pStyle w:val="CRCoverPage"/>
              <w:spacing w:after="0"/>
              <w:jc w:val="center"/>
              <w:rPr>
                <w:noProof/>
                <w:sz w:val="28"/>
              </w:rPr>
            </w:pPr>
            <w:r>
              <w:rPr>
                <w:b/>
                <w:noProof/>
                <w:sz w:val="28"/>
              </w:rPr>
              <w:t>1</w:t>
            </w:r>
            <w:r w:rsidR="0036772B">
              <w:rPr>
                <w:b/>
                <w:noProof/>
                <w:sz w:val="28"/>
              </w:rPr>
              <w:t>8</w:t>
            </w:r>
            <w:r w:rsidR="002030C5">
              <w:rPr>
                <w:b/>
                <w:noProof/>
                <w:sz w:val="28"/>
              </w:rPr>
              <w:t>.</w:t>
            </w:r>
            <w:r w:rsidR="009A149F">
              <w:rPr>
                <w:b/>
                <w:noProof/>
                <w:sz w:val="28"/>
              </w:rPr>
              <w:t>2</w:t>
            </w:r>
            <w:r w:rsidR="002030C5">
              <w:rPr>
                <w:b/>
                <w:noProof/>
                <w:sz w:val="28"/>
              </w:rPr>
              <w:t>.</w:t>
            </w:r>
            <w:r w:rsidR="002D3566">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9B3BE3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02532A8" w:rsidR="00154C39" w:rsidRDefault="002D3566">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E15142D" w:rsidR="00154C39" w:rsidRPr="00631784" w:rsidRDefault="002D3566">
            <w:pPr>
              <w:pStyle w:val="CRCoverPage"/>
              <w:spacing w:after="0"/>
              <w:jc w:val="center"/>
              <w:rPr>
                <w:b/>
                <w:bCs/>
                <w:caps/>
                <w:noProof/>
                <w:highlight w:val="lightGray"/>
                <w:lang w:eastAsia="ko-KR"/>
              </w:rPr>
            </w:pPr>
            <w:r>
              <w:rPr>
                <w:rFonts w:hint="eastAsia"/>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91AEEEC" w:rsidR="00154C39" w:rsidRDefault="002D3566" w:rsidP="007A47F0">
            <w:pPr>
              <w:pStyle w:val="CRCoverPage"/>
              <w:spacing w:after="0"/>
              <w:ind w:left="100"/>
              <w:rPr>
                <w:noProof/>
                <w:lang w:eastAsia="ko-KR"/>
              </w:rPr>
            </w:pPr>
            <w:r w:rsidRPr="002D3566">
              <w:rPr>
                <w:lang w:eastAsia="ko-KR"/>
              </w:rPr>
              <w:t>ProSe Authorization info</w:t>
            </w:r>
            <w:r>
              <w:rPr>
                <w:lang w:eastAsia="ko-KR"/>
              </w:rPr>
              <w:t xml:space="preserve"> for</w:t>
            </w:r>
            <w:r w:rsidRPr="002D3566">
              <w:rPr>
                <w:lang w:eastAsia="ko-KR"/>
              </w:rPr>
              <w:t xml:space="preserve"> </w:t>
            </w:r>
            <w:r>
              <w:rPr>
                <w:rFonts w:cs="Arial"/>
                <w:bCs/>
                <w:lang w:eastAsia="ko-KR"/>
              </w:rPr>
              <w:t xml:space="preserve">Layer-2 </w:t>
            </w:r>
            <w:r w:rsidRPr="002D3566">
              <w:rPr>
                <w:lang w:eastAsia="ko-KR"/>
              </w:rPr>
              <w:t>U</w:t>
            </w:r>
            <w:r w:rsidR="007A47F0">
              <w:rPr>
                <w:lang w:eastAsia="ko-KR"/>
              </w:rPr>
              <w:t>2U</w:t>
            </w:r>
            <w:r w:rsidRPr="002D3566">
              <w:rPr>
                <w:lang w:eastAsia="ko-KR"/>
              </w:rPr>
              <w:t xml:space="preserve"> Relay operation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8F37E11" w:rsidR="00154C39" w:rsidRDefault="002D3566" w:rsidP="004C006C">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6ACB8C0" w:rsidR="00154C39" w:rsidRDefault="00F13F69" w:rsidP="002D3566">
            <w:pPr>
              <w:pStyle w:val="CRCoverPage"/>
              <w:spacing w:after="0"/>
              <w:ind w:left="100"/>
              <w:rPr>
                <w:noProof/>
              </w:rPr>
            </w:pPr>
            <w:r w:rsidRPr="00725EFD">
              <w:t>20</w:t>
            </w:r>
            <w:r>
              <w:t>2</w:t>
            </w:r>
            <w:r w:rsidR="00EA4101">
              <w:t>3</w:t>
            </w:r>
            <w:r w:rsidRPr="00725EFD">
              <w:t>-</w:t>
            </w:r>
            <w:r w:rsidR="00EA4101">
              <w:t>0</w:t>
            </w:r>
            <w:r w:rsidR="009A149F">
              <w:t>8</w:t>
            </w:r>
            <w:r w:rsidR="0020496E">
              <w:t>-</w:t>
            </w:r>
            <w:r w:rsidR="009A149F">
              <w:t>0</w:t>
            </w:r>
            <w:r w:rsidR="002D3566">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lang w:eastAsia="ko-KR"/>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68F7766" w:rsidR="00154C39" w:rsidRDefault="009A149F" w:rsidP="00CD7214">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66836" w14:textId="2F1E6723" w:rsidR="0060641A" w:rsidRDefault="00D638FC" w:rsidP="00750133">
            <w:pPr>
              <w:pStyle w:val="CRCoverPage"/>
              <w:spacing w:after="0"/>
              <w:ind w:left="100"/>
              <w:rPr>
                <w:rFonts w:eastAsia="맑은 고딕" w:cs="Arial"/>
                <w:noProof/>
                <w:lang w:eastAsia="zh-CN"/>
              </w:rPr>
            </w:pPr>
            <w:r w:rsidRPr="00D638FC">
              <w:rPr>
                <w:rFonts w:eastAsia="맑은 고딕" w:cs="Arial"/>
                <w:noProof/>
                <w:lang w:eastAsia="zh-CN"/>
              </w:rPr>
              <w:t xml:space="preserve">Reply LS </w:t>
            </w:r>
            <w:r>
              <w:rPr>
                <w:rFonts w:eastAsia="맑은 고딕" w:cs="Arial"/>
                <w:noProof/>
                <w:lang w:eastAsia="zh-CN"/>
              </w:rPr>
              <w:t xml:space="preserve">from RAN2 </w:t>
            </w:r>
            <w:r w:rsidRPr="00D638FC">
              <w:rPr>
                <w:rFonts w:eastAsia="맑은 고딕" w:cs="Arial"/>
                <w:noProof/>
                <w:lang w:eastAsia="zh-CN"/>
              </w:rPr>
              <w:t>on ProSe Authorization information related to UE-to-UE Relay operation</w:t>
            </w:r>
            <w:r>
              <w:rPr>
                <w:rFonts w:eastAsia="맑은 고딕" w:cs="Arial"/>
                <w:noProof/>
                <w:lang w:eastAsia="zh-CN"/>
              </w:rPr>
              <w:t xml:space="preserve"> (</w:t>
            </w:r>
            <w:r w:rsidRPr="00D638FC">
              <w:rPr>
                <w:rFonts w:eastAsia="맑은 고딕" w:cs="Arial"/>
                <w:noProof/>
                <w:lang w:eastAsia="zh-CN"/>
              </w:rPr>
              <w:t>S2-2308317</w:t>
            </w:r>
            <w:r>
              <w:rPr>
                <w:rFonts w:eastAsia="맑은 고딕" w:cs="Arial"/>
                <w:noProof/>
                <w:lang w:eastAsia="zh-CN"/>
              </w:rPr>
              <w:t>/</w:t>
            </w:r>
            <w:r w:rsidRPr="00D638FC">
              <w:rPr>
                <w:rFonts w:eastAsia="맑은 고딕" w:cs="Arial"/>
                <w:noProof/>
                <w:lang w:eastAsia="zh-CN"/>
              </w:rPr>
              <w:t>R2-2306889</w:t>
            </w:r>
            <w:r>
              <w:rPr>
                <w:rFonts w:eastAsia="맑은 고딕" w:cs="Arial"/>
                <w:noProof/>
                <w:lang w:eastAsia="zh-CN"/>
              </w:rPr>
              <w:t>) provides the following feedback.</w:t>
            </w:r>
          </w:p>
          <w:p w14:paraId="441AB860" w14:textId="77777777" w:rsidR="00FB0B74" w:rsidRDefault="00FB0B74" w:rsidP="00750133">
            <w:pPr>
              <w:pStyle w:val="CRCoverPage"/>
              <w:spacing w:after="0"/>
              <w:ind w:left="100"/>
            </w:pPr>
          </w:p>
          <w:p w14:paraId="3B708240" w14:textId="77777777" w:rsidR="00D638FC" w:rsidRDefault="00D638FC" w:rsidP="00D638FC">
            <w:pPr>
              <w:pStyle w:val="CRCoverPage"/>
              <w:spacing w:after="0"/>
              <w:ind w:left="100"/>
              <w:rPr>
                <w:rFonts w:ascii="Times New Roman" w:hAnsi="Times New Roman"/>
                <w:i/>
                <w:lang w:val="en-US" w:eastAsia="zh-CN"/>
              </w:rPr>
            </w:pPr>
            <w:r w:rsidRPr="00D638FC">
              <w:rPr>
                <w:rFonts w:ascii="Times New Roman" w:hAnsi="Times New Roman"/>
                <w:i/>
                <w:lang w:val="en-US" w:eastAsia="zh-CN"/>
              </w:rPr>
              <w:t xml:space="preserve">The </w:t>
            </w:r>
            <w:r w:rsidRPr="00D638FC">
              <w:rPr>
                <w:rFonts w:ascii="Times New Roman" w:hAnsi="Times New Roman"/>
                <w:i/>
                <w:lang w:eastAsia="ko-KR"/>
              </w:rPr>
              <w:t>"5G ProSe authorised" information needs to be enhanced</w:t>
            </w:r>
            <w:r w:rsidRPr="00D638FC">
              <w:rPr>
                <w:rFonts w:ascii="Times New Roman" w:hAnsi="Times New Roman"/>
                <w:i/>
                <w:lang w:val="en-US" w:eastAsia="zh-CN"/>
              </w:rPr>
              <w:t xml:space="preserve"> to include the authorization information for L2 UE-to-UE Relay operation from RAN2 perspective.</w:t>
            </w:r>
          </w:p>
          <w:p w14:paraId="01F04BFE" w14:textId="77777777" w:rsidR="00D638FC" w:rsidRDefault="00D638FC" w:rsidP="00D638FC">
            <w:pPr>
              <w:pStyle w:val="CRCoverPage"/>
              <w:spacing w:after="0"/>
              <w:ind w:left="100"/>
              <w:rPr>
                <w:rFonts w:ascii="Times New Roman" w:hAnsi="Times New Roman"/>
                <w:i/>
                <w:lang w:val="en-US" w:eastAsia="zh-CN"/>
              </w:rPr>
            </w:pPr>
          </w:p>
          <w:p w14:paraId="2AABC1D5" w14:textId="6641A937" w:rsidR="00D638FC" w:rsidRPr="00D638FC" w:rsidRDefault="00D638FC" w:rsidP="00D638FC">
            <w:pPr>
              <w:pStyle w:val="CRCoverPage"/>
              <w:spacing w:after="0"/>
              <w:ind w:left="100"/>
              <w:rPr>
                <w:rFonts w:ascii="Times New Roman" w:hAnsi="Times New Roman"/>
                <w:i/>
                <w:lang w:val="en-US" w:eastAsia="ko-KR"/>
              </w:rPr>
            </w:pPr>
            <w:r w:rsidRPr="00D638FC">
              <w:rPr>
                <w:rFonts w:ascii="Times New Roman" w:hAnsi="Times New Roman"/>
                <w:i/>
                <w:lang w:val="en-US" w:eastAsia="zh-CN"/>
              </w:rPr>
              <w:t xml:space="preserve">The following two bullets should be included: </w:t>
            </w:r>
          </w:p>
          <w:p w14:paraId="1A37C61F" w14:textId="6EFC85AA" w:rsidR="00D638FC" w:rsidRPr="00D638FC" w:rsidRDefault="00D638FC" w:rsidP="00D638FC">
            <w:pPr>
              <w:tabs>
                <w:tab w:val="center" w:pos="4153"/>
                <w:tab w:val="right" w:pos="8306"/>
              </w:tabs>
              <w:spacing w:beforeLines="50" w:before="120" w:after="120" w:line="259" w:lineRule="auto"/>
              <w:ind w:left="400"/>
              <w:rPr>
                <w:i/>
                <w:lang w:val="en-US" w:eastAsia="zh-CN"/>
              </w:rPr>
            </w:pPr>
            <w:r w:rsidRPr="00D638FC">
              <w:rPr>
                <w:i/>
                <w:lang w:eastAsia="ko-KR"/>
              </w:rPr>
              <w:t xml:space="preserve">1) whether the UE is authorized to act as a </w:t>
            </w:r>
            <w:r w:rsidRPr="00D638FC">
              <w:rPr>
                <w:bCs/>
                <w:i/>
                <w:lang w:eastAsia="ko-KR"/>
              </w:rPr>
              <w:t>5G ProSe Layer-2 UE-to-UE Relay</w:t>
            </w:r>
            <w:r w:rsidRPr="00D638FC">
              <w:rPr>
                <w:i/>
                <w:lang w:eastAsia="ko-KR"/>
              </w:rPr>
              <w:t>;</w:t>
            </w:r>
            <w:r w:rsidRPr="00D638FC">
              <w:rPr>
                <w:i/>
                <w:lang w:val="en-US" w:eastAsia="zh-CN"/>
              </w:rPr>
              <w:t xml:space="preserve"> </w:t>
            </w:r>
          </w:p>
          <w:p w14:paraId="5803F3C5" w14:textId="660E2F8D" w:rsidR="00D638FC" w:rsidRPr="00FB0B74" w:rsidRDefault="00D638FC" w:rsidP="00D638FC">
            <w:pPr>
              <w:tabs>
                <w:tab w:val="center" w:pos="4153"/>
                <w:tab w:val="right" w:pos="8306"/>
              </w:tabs>
              <w:spacing w:beforeLines="50" w:before="120" w:after="120" w:line="259" w:lineRule="auto"/>
              <w:ind w:left="400"/>
              <w:rPr>
                <w:rFonts w:eastAsia="SimSun"/>
                <w:i/>
              </w:rPr>
            </w:pPr>
            <w:r w:rsidRPr="00D638FC">
              <w:rPr>
                <w:i/>
                <w:lang w:val="en-US" w:eastAsia="zh-CN"/>
              </w:rPr>
              <w:t xml:space="preserve">2) </w:t>
            </w:r>
            <w:r w:rsidRPr="00D638FC">
              <w:rPr>
                <w:i/>
                <w:lang w:eastAsia="ko-KR"/>
              </w:rPr>
              <w:t xml:space="preserve">whether the UE is authorized to act as a </w:t>
            </w:r>
            <w:r w:rsidRPr="00D638FC">
              <w:rPr>
                <w:bCs/>
                <w:i/>
                <w:lang w:eastAsia="ko-KR"/>
              </w:rPr>
              <w:t>5G ProSe Layer-2 U2U UE</w:t>
            </w:r>
            <w:r w:rsidRPr="00D638FC">
              <w:rPr>
                <w:i/>
                <w:lang w:val="en-US" w:eastAsia="zh-CN"/>
              </w:rPr>
              <w:t>.</w:t>
            </w:r>
          </w:p>
          <w:p w14:paraId="7AA010D5" w14:textId="77777777" w:rsidR="0060641A" w:rsidRDefault="0060641A" w:rsidP="00FB0B74">
            <w:pPr>
              <w:pStyle w:val="CRCoverPage"/>
              <w:spacing w:after="0"/>
              <w:ind w:left="100"/>
              <w:rPr>
                <w:noProof/>
                <w:lang w:eastAsia="ko-KR"/>
              </w:rPr>
            </w:pPr>
          </w:p>
          <w:p w14:paraId="69B2B91C" w14:textId="7232678D" w:rsidR="00D638FC" w:rsidRDefault="00D638FC" w:rsidP="00FB0B74">
            <w:pPr>
              <w:pStyle w:val="CRCoverPage"/>
              <w:spacing w:after="0"/>
              <w:ind w:left="100"/>
              <w:rPr>
                <w:noProof/>
                <w:lang w:eastAsia="ko-KR"/>
              </w:rPr>
            </w:pPr>
            <w:r>
              <w:rPr>
                <w:rFonts w:hint="eastAsia"/>
                <w:noProof/>
                <w:lang w:eastAsia="ko-KR"/>
              </w:rPr>
              <w:t xml:space="preserve">Therefore, the above two bullets need to be added to </w:t>
            </w:r>
            <w:r w:rsidRPr="00CB5EC9">
              <w:t>"5G ProSe authorised" information</w:t>
            </w:r>
            <w:r>
              <w:t xml:space="preserve"> provided by AMF to NG-RAN.</w:t>
            </w:r>
          </w:p>
          <w:p w14:paraId="15CB3250" w14:textId="1B23B3B4" w:rsidR="00D638FC" w:rsidRPr="00035440" w:rsidRDefault="00D638FC" w:rsidP="00FB0B74">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B904D8F"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15EF1CF8"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390DC5">
              <w:rPr>
                <w:rFonts w:eastAsia="맑은 고딕" w:cs="Arial"/>
                <w:noProof/>
                <w:lang w:eastAsia="zh-CN"/>
              </w:rPr>
              <w:t xml:space="preserve">4.3.4 &amp; </w:t>
            </w:r>
            <w:r w:rsidR="00D638FC">
              <w:rPr>
                <w:rFonts w:eastAsia="맑은 고딕" w:cs="Arial"/>
                <w:noProof/>
                <w:lang w:eastAsia="zh-CN"/>
              </w:rPr>
              <w:t>6.6.2</w:t>
            </w:r>
          </w:p>
          <w:p w14:paraId="18FEF411" w14:textId="7AF6E241" w:rsidR="00603BB3" w:rsidRDefault="00603BB3" w:rsidP="00603BB3">
            <w:pPr>
              <w:pStyle w:val="CRCoverPage"/>
              <w:spacing w:after="0"/>
              <w:ind w:leftChars="76" w:left="336" w:hangingChars="92" w:hanging="184"/>
              <w:rPr>
                <w:noProof/>
                <w:lang w:eastAsia="ko-KR"/>
              </w:rPr>
            </w:pPr>
            <w:r>
              <w:rPr>
                <w:rFonts w:eastAsia="맑은 고딕" w:cs="Arial" w:hint="eastAsia"/>
                <w:noProof/>
                <w:lang w:eastAsia="ko-KR"/>
              </w:rPr>
              <w:t xml:space="preserve">- </w:t>
            </w:r>
            <w:r w:rsidR="00D638FC">
              <w:t xml:space="preserve">Add </w:t>
            </w:r>
            <w:r w:rsidR="00D638FC" w:rsidRPr="002D3566">
              <w:rPr>
                <w:lang w:eastAsia="ko-KR"/>
              </w:rPr>
              <w:t>ProSe Authorization info</w:t>
            </w:r>
            <w:r w:rsidR="00D638FC">
              <w:rPr>
                <w:lang w:eastAsia="ko-KR"/>
              </w:rPr>
              <w:t xml:space="preserve"> for</w:t>
            </w:r>
            <w:r w:rsidR="00D638FC" w:rsidRPr="002D3566">
              <w:rPr>
                <w:lang w:eastAsia="ko-KR"/>
              </w:rPr>
              <w:t xml:space="preserve"> </w:t>
            </w:r>
            <w:r w:rsidR="00D638FC">
              <w:rPr>
                <w:rFonts w:cs="Arial"/>
                <w:bCs/>
                <w:lang w:eastAsia="ko-KR"/>
              </w:rPr>
              <w:t xml:space="preserve">Layer-2 </w:t>
            </w:r>
            <w:r w:rsidR="00D638FC" w:rsidRPr="002D3566">
              <w:rPr>
                <w:lang w:eastAsia="ko-KR"/>
              </w:rPr>
              <w:t>UE-to-UE Relay operation</w:t>
            </w:r>
            <w:r w:rsidRPr="00603BB3">
              <w:rPr>
                <w:noProof/>
                <w:lang w:eastAsia="ko-KR"/>
              </w:rPr>
              <w:t>.</w:t>
            </w:r>
          </w:p>
          <w:p w14:paraId="0EE58FCA" w14:textId="326904ED" w:rsidR="00603BB3" w:rsidRPr="00A753E5" w:rsidRDefault="00603BB3" w:rsidP="00603BB3">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4B22060A"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FBFC95E" w:rsidR="00EB35F0" w:rsidRPr="00051306" w:rsidRDefault="00BC173A" w:rsidP="00EE6AA8">
            <w:pPr>
              <w:pStyle w:val="CRCoverPage"/>
              <w:spacing w:after="0"/>
              <w:ind w:leftChars="26" w:left="52"/>
              <w:rPr>
                <w:rFonts w:eastAsia="SimSun"/>
                <w:noProof/>
                <w:lang w:eastAsia="zh-CN"/>
              </w:rPr>
            </w:pPr>
            <w:r w:rsidRPr="002D3566">
              <w:rPr>
                <w:lang w:eastAsia="ko-KR"/>
              </w:rPr>
              <w:t>ProSe Authorization info</w:t>
            </w:r>
            <w:r>
              <w:rPr>
                <w:lang w:eastAsia="ko-KR"/>
              </w:rPr>
              <w:t xml:space="preserve"> for</w:t>
            </w:r>
            <w:r w:rsidRPr="002D3566">
              <w:rPr>
                <w:lang w:eastAsia="ko-KR"/>
              </w:rPr>
              <w:t xml:space="preserve"> </w:t>
            </w:r>
            <w:r>
              <w:rPr>
                <w:rFonts w:cs="Arial"/>
                <w:bCs/>
                <w:lang w:eastAsia="ko-KR"/>
              </w:rPr>
              <w:t xml:space="preserve">Layer-2 </w:t>
            </w:r>
            <w:r w:rsidRPr="002D3566">
              <w:rPr>
                <w:lang w:eastAsia="ko-KR"/>
              </w:rPr>
              <w:t>UE-to-UE Relay operation</w:t>
            </w:r>
            <w:r>
              <w:rPr>
                <w:lang w:eastAsia="ko-KR"/>
              </w:rPr>
              <w:t xml:space="preserve"> is missing</w:t>
            </w:r>
            <w:r w:rsidR="00EE6AA8">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418FEF4" w:rsidR="00154C39" w:rsidRDefault="00390DC5" w:rsidP="00FB0B74">
            <w:pPr>
              <w:pStyle w:val="CRCoverPage"/>
              <w:spacing w:after="0"/>
              <w:ind w:left="100"/>
              <w:rPr>
                <w:noProof/>
                <w:lang w:eastAsia="ko-KR"/>
              </w:rPr>
            </w:pPr>
            <w:r>
              <w:t xml:space="preserve">4.3.4, </w:t>
            </w:r>
            <w:r w:rsidR="002D3566">
              <w:t>6.6.2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34394019"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4211540" w:rsidR="00154C39" w:rsidRDefault="00FB0B74">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34196B44" w:rsidR="00D54F60" w:rsidRDefault="00FB0B74" w:rsidP="00D54F60">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5F59380B"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7C65F9C3" w14:textId="77777777" w:rsidR="00DB08E2" w:rsidRPr="00CB5EC9" w:rsidRDefault="00DB08E2" w:rsidP="00DB08E2">
      <w:pPr>
        <w:pStyle w:val="30"/>
        <w:rPr>
          <w:lang w:eastAsia="zh-CN"/>
        </w:rPr>
      </w:pPr>
      <w:bookmarkStart w:id="13" w:name="_Toc19199058"/>
      <w:bookmarkStart w:id="14" w:name="_Toc27821847"/>
      <w:bookmarkStart w:id="15" w:name="_Toc36126201"/>
      <w:bookmarkStart w:id="16" w:name="_Toc45012525"/>
      <w:bookmarkStart w:id="17" w:name="_Toc51753951"/>
      <w:bookmarkStart w:id="18" w:name="_Toc51754085"/>
      <w:bookmarkStart w:id="19" w:name="_Toc51838912"/>
      <w:bookmarkStart w:id="20" w:name="_Toc66692635"/>
      <w:bookmarkStart w:id="21" w:name="_Toc66701814"/>
      <w:bookmarkStart w:id="22" w:name="_Toc69883471"/>
      <w:bookmarkStart w:id="23" w:name="_Toc73625479"/>
      <w:bookmarkStart w:id="24" w:name="_Toc138254694"/>
      <w:bookmarkStart w:id="25" w:name="_Toc66692740"/>
      <w:bookmarkStart w:id="26" w:name="_Toc66701922"/>
      <w:bookmarkStart w:id="27" w:name="_Toc69883601"/>
      <w:bookmarkStart w:id="28" w:name="_Toc73625628"/>
      <w:bookmarkStart w:id="29" w:name="_Toc138254914"/>
      <w:bookmarkEnd w:id="2"/>
      <w:bookmarkEnd w:id="3"/>
      <w:bookmarkEnd w:id="4"/>
      <w:bookmarkEnd w:id="5"/>
      <w:bookmarkEnd w:id="6"/>
      <w:bookmarkEnd w:id="7"/>
      <w:bookmarkEnd w:id="8"/>
      <w:bookmarkEnd w:id="9"/>
      <w:bookmarkEnd w:id="10"/>
      <w:bookmarkEnd w:id="11"/>
      <w:bookmarkEnd w:id="12"/>
      <w:r w:rsidRPr="00CB5EC9">
        <w:rPr>
          <w:lang w:eastAsia="zh-CN"/>
        </w:rPr>
        <w:t>4.3.4</w:t>
      </w:r>
      <w:r w:rsidRPr="00CB5EC9">
        <w:rPr>
          <w:lang w:eastAsia="zh-CN"/>
        </w:rPr>
        <w:tab/>
      </w:r>
      <w:r w:rsidRPr="00CB5EC9">
        <w:rPr>
          <w:lang w:eastAsia="ko-KR"/>
        </w:rPr>
        <w:t>AMF</w:t>
      </w:r>
      <w:bookmarkEnd w:id="13"/>
      <w:bookmarkEnd w:id="14"/>
      <w:bookmarkEnd w:id="15"/>
      <w:bookmarkEnd w:id="16"/>
      <w:bookmarkEnd w:id="17"/>
      <w:bookmarkEnd w:id="18"/>
      <w:bookmarkEnd w:id="19"/>
      <w:bookmarkEnd w:id="20"/>
      <w:bookmarkEnd w:id="21"/>
      <w:bookmarkEnd w:id="22"/>
      <w:bookmarkEnd w:id="23"/>
      <w:bookmarkEnd w:id="24"/>
    </w:p>
    <w:p w14:paraId="6F2BB442" w14:textId="77777777" w:rsidR="00DB08E2" w:rsidRPr="00CB5EC9" w:rsidRDefault="00DB08E2" w:rsidP="00DB08E2">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7AAF4315" w14:textId="77777777" w:rsidR="00DB08E2" w:rsidRPr="00CB5EC9" w:rsidRDefault="00DB08E2" w:rsidP="00DB08E2">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30AD6741" w14:textId="77777777" w:rsidR="00DB08E2" w:rsidRPr="00CB5EC9" w:rsidRDefault="00DB08E2" w:rsidP="00DB08E2">
      <w:pPr>
        <w:pStyle w:val="B1"/>
        <w:rPr>
          <w:lang w:eastAsia="zh-CN"/>
        </w:rPr>
      </w:pPr>
      <w:r w:rsidRPr="00CB5EC9">
        <w:rPr>
          <w:lang w:eastAsia="zh-CN"/>
        </w:rPr>
        <w:t>-</w:t>
      </w:r>
      <w:r w:rsidRPr="00CB5EC9">
        <w:rPr>
          <w:lang w:eastAsia="zh-CN"/>
        </w:rPr>
        <w:tab/>
        <w:t>Store the 5G ProSe Capability.</w:t>
      </w:r>
    </w:p>
    <w:p w14:paraId="075EEE60" w14:textId="77777777" w:rsidR="00DB08E2" w:rsidRPr="00CB5EC9" w:rsidRDefault="00DB08E2" w:rsidP="00DB08E2">
      <w:pPr>
        <w:pStyle w:val="B1"/>
        <w:rPr>
          <w:lang w:eastAsia="zh-CN"/>
        </w:rPr>
      </w:pPr>
      <w:r w:rsidRPr="00CB5EC9">
        <w:rPr>
          <w:lang w:eastAsia="zh-CN"/>
        </w:rPr>
        <w:t>-</w:t>
      </w:r>
      <w:r w:rsidRPr="00CB5EC9">
        <w:rPr>
          <w:lang w:eastAsia="zh-CN"/>
        </w:rPr>
        <w:tab/>
        <w:t>Forward the 5G ProSe Capability to PCF in Npcf_UEPolicyControl_Create Request.</w:t>
      </w:r>
    </w:p>
    <w:p w14:paraId="5FEB9078" w14:textId="77777777" w:rsidR="00DB08E2" w:rsidRPr="00CB5EC9" w:rsidRDefault="00DB08E2" w:rsidP="00DB08E2">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6B124340" w14:textId="77777777" w:rsidR="00DB08E2" w:rsidRPr="00CB5EC9" w:rsidRDefault="00DB08E2" w:rsidP="00DB08E2">
      <w:pPr>
        <w:pStyle w:val="B1"/>
        <w:rPr>
          <w:lang w:eastAsia="zh-CN"/>
        </w:rPr>
      </w:pPr>
      <w:r w:rsidRPr="00CB5EC9">
        <w:rPr>
          <w:lang w:eastAsia="zh-CN"/>
        </w:rPr>
        <w:t>-</w:t>
      </w:r>
      <w:r w:rsidRPr="00CB5EC9">
        <w:rPr>
          <w:lang w:eastAsia="zh-CN"/>
        </w:rPr>
        <w:tab/>
        <w:t>Obtain PC5 QoS parameters from the PCF and store them as part of the UE context data.</w:t>
      </w:r>
    </w:p>
    <w:p w14:paraId="36AAF186" w14:textId="77777777" w:rsidR="00DB08E2" w:rsidRDefault="00DB08E2" w:rsidP="00DB08E2">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the following:</w:t>
      </w:r>
    </w:p>
    <w:p w14:paraId="57008482" w14:textId="77777777" w:rsidR="00DB08E2" w:rsidRDefault="00DB08E2" w:rsidP="00DB08E2">
      <w:pPr>
        <w:pStyle w:val="B2"/>
      </w:pPr>
      <w:r>
        <w:t>-</w:t>
      </w:r>
      <w:r>
        <w:tab/>
      </w:r>
      <w:r w:rsidRPr="00CB5EC9">
        <w:t xml:space="preserve">5G ProSe </w:t>
      </w:r>
      <w:r w:rsidRPr="00CB5EC9">
        <w:rPr>
          <w:rFonts w:eastAsia="SimSun"/>
        </w:rPr>
        <w:t>Direct D</w:t>
      </w:r>
      <w:r w:rsidRPr="00CB5EC9">
        <w:t>iscovery and 5G</w:t>
      </w:r>
      <w:r w:rsidRPr="00CB5EC9">
        <w:rPr>
          <w:rFonts w:eastAsia="SimSun"/>
        </w:rPr>
        <w:t xml:space="preserve"> ProSe Direct C</w:t>
      </w:r>
      <w:r w:rsidRPr="00CB5EC9">
        <w:t>ommunication (</w:t>
      </w:r>
      <w:r w:rsidRPr="00CB5EC9">
        <w:rPr>
          <w:rFonts w:eastAsia="SimSun"/>
        </w:rPr>
        <w:t>i.e. as 5G ProSe-enabled UE</w:t>
      </w:r>
      <w:r w:rsidRPr="00CB5EC9">
        <w:t xml:space="preserve"> </w:t>
      </w:r>
      <w:r w:rsidRPr="00CB5EC9">
        <w:rPr>
          <w:rFonts w:eastAsia="SimSun"/>
        </w:rPr>
        <w:t>for ProSe Direct Discovery, as 5G ProSe-enabled UE for ProSe Direct Communication)</w:t>
      </w:r>
      <w:r>
        <w:rPr>
          <w:rFonts w:eastAsia="SimSun"/>
        </w:rPr>
        <w:t>;</w:t>
      </w:r>
    </w:p>
    <w:p w14:paraId="49E85F78" w14:textId="77777777" w:rsidR="00DB08E2" w:rsidRDefault="00DB08E2" w:rsidP="00DB08E2">
      <w:pPr>
        <w:pStyle w:val="B2"/>
      </w:pPr>
      <w:r>
        <w:t>-</w:t>
      </w:r>
      <w:r>
        <w:tab/>
      </w:r>
      <w:r w:rsidRPr="00CB5EC9">
        <w:t>5G ProSe</w:t>
      </w:r>
      <w:r w:rsidRPr="00CB5EC9">
        <w:rPr>
          <w:rFonts w:eastAsia="SimSun"/>
        </w:rPr>
        <w:t xml:space="preserve"> UE-to-Network Relay Discovery and Communication (i.e. as 5G ProSe Layer-2 Remote UE, as 5G ProSe Layer-2 UE-to-Network Relay, as 5G ProSe Layer-3 UE-to-Network Relay</w:t>
      </w:r>
      <w:r w:rsidRPr="00CB5EC9">
        <w:t>)</w:t>
      </w:r>
      <w:r>
        <w:t>;</w:t>
      </w:r>
    </w:p>
    <w:p w14:paraId="72A35C2D" w14:textId="6E9AB9CA" w:rsidR="00DB08E2" w:rsidRDefault="00DB08E2" w:rsidP="00DB08E2">
      <w:pPr>
        <w:pStyle w:val="B2"/>
        <w:rPr>
          <w:ins w:id="30" w:author="LaeYoung (LG Electronics)" w:date="2023-08-07T17:00:00Z"/>
        </w:rPr>
      </w:pPr>
      <w:r>
        <w:t>-</w:t>
      </w:r>
      <w:r>
        <w:tab/>
        <w:t>Multi-path communication via direct Uu path and via 5G ProSe Layer 2 UE-to-Network Relay as a 5G ProSe Layer-2 Remote UE</w:t>
      </w:r>
      <w:ins w:id="31" w:author="LaeYoung (LG Electronics)" w:date="2023-08-07T16:59:00Z">
        <w:r w:rsidR="000C5E48">
          <w:t>;</w:t>
        </w:r>
      </w:ins>
      <w:del w:id="32" w:author="LaeYoung (LG Electronics)" w:date="2023-08-07T17:00:00Z">
        <w:r w:rsidRPr="00CB5EC9" w:rsidDel="000C5E48">
          <w:delText>.</w:delText>
        </w:r>
      </w:del>
    </w:p>
    <w:p w14:paraId="40D67C15" w14:textId="685C112A" w:rsidR="000C5E48" w:rsidRPr="00CB5EC9" w:rsidRDefault="000C5E48" w:rsidP="00DB08E2">
      <w:pPr>
        <w:pStyle w:val="B2"/>
      </w:pPr>
      <w:ins w:id="33" w:author="LaeYoung (LG Electronics)" w:date="2023-08-07T17:00:00Z">
        <w:r>
          <w:t>-</w:t>
        </w:r>
        <w:r>
          <w:tab/>
        </w:r>
        <w:r w:rsidRPr="00CB5EC9">
          <w:t>5G ProSe</w:t>
        </w:r>
        <w:r w:rsidRPr="00CB5EC9">
          <w:rPr>
            <w:rFonts w:eastAsia="SimSun"/>
          </w:rPr>
          <w:t xml:space="preserve"> UE-to-</w:t>
        </w:r>
      </w:ins>
      <w:ins w:id="34" w:author="LaeYoung (LG Electronics)" w:date="2023-08-07T17:01:00Z">
        <w:r>
          <w:rPr>
            <w:rFonts w:eastAsia="SimSun"/>
          </w:rPr>
          <w:t>UE</w:t>
        </w:r>
      </w:ins>
      <w:ins w:id="35" w:author="LaeYoung (LG Electronics)" w:date="2023-08-07T17:00:00Z">
        <w:r w:rsidRPr="00CB5EC9">
          <w:rPr>
            <w:rFonts w:eastAsia="SimSun"/>
          </w:rPr>
          <w:t xml:space="preserve"> Relay Discovery and Communication (i.e. as 5G ProSe Layer-2 </w:t>
        </w:r>
      </w:ins>
      <w:ins w:id="36" w:author="LaeYoung (LG Electronics)" w:date="2023-08-07T17:01:00Z">
        <w:r>
          <w:rPr>
            <w:rFonts w:eastAsia="SimSun"/>
          </w:rPr>
          <w:t>End</w:t>
        </w:r>
      </w:ins>
      <w:ins w:id="37" w:author="LaeYoung (LG Electronics)" w:date="2023-08-07T17:00:00Z">
        <w:r w:rsidRPr="00CB5EC9">
          <w:rPr>
            <w:rFonts w:eastAsia="SimSun"/>
          </w:rPr>
          <w:t xml:space="preserve"> UE, as 5G ProSe Layer-2 UE-to-</w:t>
        </w:r>
      </w:ins>
      <w:ins w:id="38" w:author="LaeYoung (LG Electronics)" w:date="2023-08-07T17:01:00Z">
        <w:r>
          <w:rPr>
            <w:rFonts w:eastAsia="SimSun"/>
          </w:rPr>
          <w:t>UE</w:t>
        </w:r>
      </w:ins>
      <w:ins w:id="39" w:author="LaeYoung (LG Electronics)" w:date="2023-08-07T17:00:00Z">
        <w:r w:rsidRPr="00CB5EC9">
          <w:rPr>
            <w:rFonts w:eastAsia="SimSun"/>
          </w:rPr>
          <w:t xml:space="preserve"> Relay</w:t>
        </w:r>
        <w:r w:rsidRPr="00CB5EC9">
          <w:t>)</w:t>
        </w:r>
        <w:r>
          <w:t>.</w:t>
        </w:r>
      </w:ins>
    </w:p>
    <w:p w14:paraId="00142589" w14:textId="77777777" w:rsidR="00DB08E2" w:rsidRPr="00CB5EC9" w:rsidRDefault="00DB08E2" w:rsidP="00DB08E2">
      <w:pPr>
        <w:pStyle w:val="B1"/>
        <w:rPr>
          <w:lang w:eastAsia="zh-CN"/>
        </w:rPr>
      </w:pPr>
      <w:r w:rsidRPr="00CB5EC9">
        <w:rPr>
          <w:lang w:eastAsia="zh-CN"/>
        </w:rPr>
        <w:t>-</w:t>
      </w:r>
      <w:r w:rsidRPr="00CB5EC9">
        <w:rPr>
          <w:lang w:eastAsia="zh-CN"/>
        </w:rPr>
        <w:tab/>
        <w:t>Provision the NG-RAN with PC5 QoS parameters related to 5G ProSe Direct Communication.</w:t>
      </w:r>
    </w:p>
    <w:p w14:paraId="1FF09D90" w14:textId="77777777" w:rsidR="00DB08E2" w:rsidRPr="00CB5EC9" w:rsidRDefault="00DB08E2" w:rsidP="00DB08E2">
      <w:pPr>
        <w:pStyle w:val="B1"/>
        <w:rPr>
          <w:lang w:eastAsia="zh-CN"/>
        </w:rPr>
      </w:pPr>
      <w:r>
        <w:rPr>
          <w:lang w:eastAsia="zh-CN"/>
        </w:rPr>
        <w:t>-</w:t>
      </w:r>
      <w:r>
        <w:rPr>
          <w:lang w:eastAsia="zh-CN"/>
        </w:rPr>
        <w:tab/>
        <w:t>Optionally support security procedures over Control Plane for 5G ProSe UE-to-Network relaying as defined in TS 33.503 [29].</w:t>
      </w:r>
    </w:p>
    <w:p w14:paraId="7C8049D1" w14:textId="77777777" w:rsidR="00DB08E2" w:rsidRPr="00DB08E2" w:rsidRDefault="00DB08E2" w:rsidP="00DB08E2">
      <w:pPr>
        <w:rPr>
          <w:rFonts w:eastAsia="SimSun"/>
          <w:lang w:eastAsia="zh-CN"/>
        </w:rPr>
      </w:pPr>
    </w:p>
    <w:p w14:paraId="00C02465" w14:textId="77777777" w:rsidR="00DB08E2" w:rsidRPr="002D00C1" w:rsidRDefault="00DB08E2" w:rsidP="00DB08E2">
      <w:pPr>
        <w:rPr>
          <w:noProof/>
        </w:rPr>
      </w:pPr>
    </w:p>
    <w:p w14:paraId="6640EFA3" w14:textId="670CD189" w:rsidR="00DB08E2" w:rsidRDefault="00DB08E2" w:rsidP="00DB08E2">
      <w:pPr>
        <w:pStyle w:val="StartEndofChange"/>
      </w:pPr>
      <w:r>
        <w:rPr>
          <w:rFonts w:hint="eastAsia"/>
        </w:rPr>
        <w:t xml:space="preserve">* </w:t>
      </w:r>
      <w:r>
        <w:t>* * * Start o</w:t>
      </w:r>
      <w:r>
        <w:rPr>
          <w:rFonts w:hint="eastAsia"/>
        </w:rPr>
        <w:t xml:space="preserve">f </w:t>
      </w:r>
      <w:r>
        <w:t>Next Change * * * *</w:t>
      </w:r>
    </w:p>
    <w:p w14:paraId="4B40CE08" w14:textId="77777777" w:rsidR="002D3566" w:rsidRPr="00CB5EC9" w:rsidRDefault="002D3566" w:rsidP="002D3566">
      <w:pPr>
        <w:pStyle w:val="30"/>
      </w:pPr>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25"/>
      <w:bookmarkEnd w:id="26"/>
      <w:bookmarkEnd w:id="27"/>
      <w:bookmarkEnd w:id="28"/>
      <w:bookmarkEnd w:id="29"/>
    </w:p>
    <w:p w14:paraId="102CD689" w14:textId="77777777" w:rsidR="002D3566" w:rsidRPr="00CB5EC9" w:rsidRDefault="002D3566" w:rsidP="002D3566">
      <w:pPr>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232F0024" w14:textId="77777777" w:rsidR="002D3566" w:rsidRPr="00CB5EC9" w:rsidRDefault="002D3566" w:rsidP="002D3566">
      <w:pPr>
        <w:pStyle w:val="B1"/>
      </w:pPr>
      <w:r w:rsidRPr="00CB5EC9">
        <w:t>-</w:t>
      </w:r>
      <w:r w:rsidRPr="00CB5EC9">
        <w:tab/>
        <w:t>The UE includes the 5G ProSe Capability as part of the "5GMM capability" in the Registration Request message. The AMF stores the 5G ProSe Capability for 5G ProSe operation.</w:t>
      </w:r>
    </w:p>
    <w:p w14:paraId="5D252BA9" w14:textId="77777777" w:rsidR="002D3566" w:rsidRPr="00CB5EC9" w:rsidRDefault="002D3566" w:rsidP="002D3566">
      <w:pPr>
        <w:pStyle w:val="B2"/>
      </w:pPr>
      <w:r w:rsidRPr="00CB5EC9">
        <w:t>-</w:t>
      </w:r>
      <w:r w:rsidRPr="00CB5EC9">
        <w:tab/>
        <w:t xml:space="preserve">The 5G ProSe Capability indicates whether the UE </w:t>
      </w:r>
      <w:r w:rsidRPr="00CB5EC9">
        <w:rPr>
          <w:rFonts w:eastAsia="SimSun"/>
          <w:lang w:eastAsia="zh-CN"/>
        </w:rPr>
        <w:t>supports</w:t>
      </w:r>
      <w:r w:rsidRPr="00CB5EC9">
        <w:t xml:space="preserve"> one or more of the following </w:t>
      </w:r>
      <w:r w:rsidRPr="00CB5EC9">
        <w:rPr>
          <w:noProof/>
        </w:rPr>
        <w:t>ProSe</w:t>
      </w:r>
      <w:r w:rsidRPr="00CB5EC9">
        <w:t xml:space="preserve"> capabilities:</w:t>
      </w:r>
    </w:p>
    <w:p w14:paraId="7608D047" w14:textId="77777777" w:rsidR="002D3566" w:rsidRPr="00CB5EC9" w:rsidRDefault="002D3566" w:rsidP="002D3566">
      <w:pPr>
        <w:pStyle w:val="B3"/>
      </w:pPr>
      <w:r w:rsidRPr="00CB5EC9">
        <w:t>-</w:t>
      </w:r>
      <w:r w:rsidRPr="00CB5EC9">
        <w:tab/>
        <w:t>5G ProSe Direct Discovery;</w:t>
      </w:r>
    </w:p>
    <w:p w14:paraId="4B2B247C" w14:textId="77777777" w:rsidR="002D3566" w:rsidRPr="00CB5EC9" w:rsidRDefault="002D3566" w:rsidP="002D3566">
      <w:pPr>
        <w:pStyle w:val="B3"/>
      </w:pPr>
      <w:r w:rsidRPr="00CB5EC9">
        <w:t>-</w:t>
      </w:r>
      <w:r w:rsidRPr="00CB5EC9">
        <w:tab/>
        <w:t>5G ProSe Direct Communication;</w:t>
      </w:r>
    </w:p>
    <w:p w14:paraId="51238A14" w14:textId="77777777" w:rsidR="002D3566" w:rsidRPr="00CB5EC9" w:rsidRDefault="002D3566" w:rsidP="002D3566">
      <w:pPr>
        <w:pStyle w:val="B3"/>
      </w:pPr>
      <w:r w:rsidRPr="00CB5EC9">
        <w:t>-</w:t>
      </w:r>
      <w:r w:rsidRPr="00CB5EC9">
        <w:tab/>
        <w:t>5G ProSe</w:t>
      </w:r>
      <w:r w:rsidRPr="00CB5EC9">
        <w:rPr>
          <w:rFonts w:eastAsia="SimSun"/>
          <w:lang w:eastAsia="zh-CN"/>
        </w:rPr>
        <w:t xml:space="preserve"> Layer-2</w:t>
      </w:r>
      <w:r w:rsidRPr="00CB5EC9">
        <w:t xml:space="preserve"> UE-to-Network Relay;</w:t>
      </w:r>
    </w:p>
    <w:p w14:paraId="5B7503B8" w14:textId="77777777" w:rsidR="002D3566" w:rsidRPr="00CB5EC9" w:rsidRDefault="002D3566" w:rsidP="002D3566">
      <w:pPr>
        <w:pStyle w:val="B3"/>
      </w:pPr>
      <w:r w:rsidRPr="00CB5EC9">
        <w:t>-</w:t>
      </w:r>
      <w:r w:rsidRPr="00CB5EC9">
        <w:tab/>
        <w:t>5G ProSe Layer-3</w:t>
      </w:r>
      <w:r w:rsidRPr="00CB5EC9">
        <w:rPr>
          <w:rFonts w:eastAsia="SimSun"/>
          <w:lang w:eastAsia="zh-CN"/>
        </w:rPr>
        <w:t xml:space="preserve"> UE-to-Network Relay</w:t>
      </w:r>
      <w:r w:rsidRPr="00CB5EC9">
        <w:t>;</w:t>
      </w:r>
    </w:p>
    <w:p w14:paraId="331C9D9C" w14:textId="77777777" w:rsidR="002D3566" w:rsidRPr="00CB5EC9" w:rsidRDefault="002D3566" w:rsidP="002D3566">
      <w:pPr>
        <w:pStyle w:val="B3"/>
      </w:pPr>
      <w:r w:rsidRPr="00CB5EC9">
        <w:t>-</w:t>
      </w:r>
      <w:r w:rsidRPr="00CB5EC9">
        <w:tab/>
        <w:t xml:space="preserve">5G ProSe </w:t>
      </w:r>
      <w:r w:rsidRPr="00CB5EC9">
        <w:rPr>
          <w:rFonts w:eastAsia="SimSun"/>
          <w:lang w:eastAsia="zh-CN"/>
        </w:rPr>
        <w:t xml:space="preserve">Layer-2 </w:t>
      </w:r>
      <w:r w:rsidRPr="00CB5EC9">
        <w:t>Remote UE;</w:t>
      </w:r>
    </w:p>
    <w:p w14:paraId="6BD7357F" w14:textId="77777777" w:rsidR="002D3566" w:rsidRPr="00CB5EC9" w:rsidRDefault="002D3566" w:rsidP="002D3566">
      <w:pPr>
        <w:pStyle w:val="B3"/>
      </w:pPr>
      <w:r w:rsidRPr="00CB5EC9">
        <w:t>-</w:t>
      </w:r>
      <w:r w:rsidRPr="00CB5EC9">
        <w:tab/>
        <w:t>5G ProSe Layer-3</w:t>
      </w:r>
      <w:r w:rsidRPr="00CB5EC9">
        <w:rPr>
          <w:rFonts w:eastAsia="SimSun"/>
          <w:lang w:eastAsia="zh-CN"/>
        </w:rPr>
        <w:t xml:space="preserve"> Remote UE</w:t>
      </w:r>
      <w:r>
        <w:rPr>
          <w:rFonts w:eastAsia="SimSun"/>
          <w:lang w:eastAsia="zh-CN"/>
        </w:rPr>
        <w:t>;</w:t>
      </w:r>
    </w:p>
    <w:p w14:paraId="3A2C4272" w14:textId="77777777" w:rsidR="002D3566" w:rsidRDefault="002D3566" w:rsidP="002D3566">
      <w:pPr>
        <w:pStyle w:val="B3"/>
      </w:pPr>
      <w:r>
        <w:t>-</w:t>
      </w:r>
      <w:r>
        <w:tab/>
        <w:t>5G ProSe Layer-2 UE-to-UE Relay;</w:t>
      </w:r>
    </w:p>
    <w:p w14:paraId="4EFDEC40" w14:textId="77777777" w:rsidR="002D3566" w:rsidRDefault="002D3566" w:rsidP="002D3566">
      <w:pPr>
        <w:pStyle w:val="B3"/>
      </w:pPr>
      <w:r>
        <w:lastRenderedPageBreak/>
        <w:t>-</w:t>
      </w:r>
      <w:r>
        <w:tab/>
        <w:t>5G ProSe Layer-3 UE-to-UE Relay;</w:t>
      </w:r>
    </w:p>
    <w:p w14:paraId="7E5D2F1C" w14:textId="77777777" w:rsidR="002D3566" w:rsidRDefault="002D3566" w:rsidP="002D3566">
      <w:pPr>
        <w:pStyle w:val="B3"/>
      </w:pPr>
      <w:r>
        <w:t>-</w:t>
      </w:r>
      <w:r>
        <w:tab/>
        <w:t>5G ProSe Layer-2 End UE; and</w:t>
      </w:r>
    </w:p>
    <w:p w14:paraId="57E53989" w14:textId="77777777" w:rsidR="002D3566" w:rsidRDefault="002D3566" w:rsidP="002D3566">
      <w:pPr>
        <w:pStyle w:val="B3"/>
      </w:pPr>
      <w:r>
        <w:t>-</w:t>
      </w:r>
      <w:r>
        <w:tab/>
        <w:t>5G ProSe Layer-3 End UE.</w:t>
      </w:r>
    </w:p>
    <w:p w14:paraId="0FDD1A0F" w14:textId="77777777" w:rsidR="002D3566" w:rsidRPr="00CB5EC9" w:rsidRDefault="002D3566" w:rsidP="002D3566">
      <w:pPr>
        <w:pStyle w:val="B1"/>
      </w:pPr>
      <w:r w:rsidRPr="00CB5EC9">
        <w:t>-</w:t>
      </w:r>
      <w:r w:rsidRPr="00CB5EC9">
        <w:tab/>
        <w:t>The AMF obtains the 5G ProSe subscription data as part of the user subscription data from UDM during UE Registration procedure using Nudm_SDM service as defined in clause 4.2.2.2.2 of TS</w:t>
      </w:r>
      <w:r>
        <w:t> </w:t>
      </w:r>
      <w:r w:rsidRPr="00CB5EC9">
        <w:t>23.502</w:t>
      </w:r>
      <w:r>
        <w:t> </w:t>
      </w:r>
      <w:r w:rsidRPr="00CB5EC9">
        <w:t>[5].</w:t>
      </w:r>
    </w:p>
    <w:p w14:paraId="303D6A65" w14:textId="77777777" w:rsidR="002D3566" w:rsidRPr="00CB5EC9" w:rsidRDefault="002D3566" w:rsidP="002D3566">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rFonts w:eastAsia="SimSun"/>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3F278054" w14:textId="77777777" w:rsidR="002D3566" w:rsidRPr="00CB5EC9" w:rsidRDefault="002D3566" w:rsidP="002D3566">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6972F5F9" w14:textId="77777777" w:rsidR="002D3566" w:rsidRPr="00CB5EC9" w:rsidRDefault="002D3566" w:rsidP="002D3566">
      <w:pPr>
        <w:pStyle w:val="B1"/>
      </w:pPr>
      <w:r w:rsidRPr="00CB5EC9">
        <w:t>-</w:t>
      </w:r>
      <w:r w:rsidRPr="00CB5EC9">
        <w:tab/>
        <w:t>If the UE is authorised to use 5G ProSe services, then the AMF shall include in a NGAP message sent to NG-RAN:</w:t>
      </w:r>
    </w:p>
    <w:p w14:paraId="7A533B07" w14:textId="77777777" w:rsidR="002D3566" w:rsidRPr="00CB5EC9" w:rsidRDefault="002D3566" w:rsidP="002D3566">
      <w:pPr>
        <w:pStyle w:val="B2"/>
      </w:pPr>
      <w:r w:rsidRPr="00CB5EC9">
        <w:t>-</w:t>
      </w:r>
      <w:r w:rsidRPr="00CB5EC9">
        <w:tab/>
        <w:t>"5G ProSe authorised" information, including one or more of the following:</w:t>
      </w:r>
    </w:p>
    <w:p w14:paraId="660C791F" w14:textId="77777777" w:rsidR="002D3566" w:rsidRPr="00CB5EC9" w:rsidRDefault="002D3566" w:rsidP="002D3566">
      <w:pPr>
        <w:pStyle w:val="B3"/>
      </w:pPr>
      <w:r w:rsidRPr="00CB5EC9">
        <w:rPr>
          <w:lang w:eastAsia="ko-KR"/>
        </w:rPr>
        <w:t>-</w:t>
      </w:r>
      <w:r w:rsidRPr="00CB5EC9">
        <w:rPr>
          <w:lang w:eastAsia="ko-KR"/>
        </w:rPr>
        <w:tab/>
        <w:t xml:space="preserve">whether </w:t>
      </w:r>
      <w:r w:rsidRPr="00CB5EC9">
        <w:t>the UE is authorized to use 5G ProSe Direct Discovery;</w:t>
      </w:r>
    </w:p>
    <w:p w14:paraId="078F8497" w14:textId="77777777" w:rsidR="002D3566" w:rsidRPr="00CB5EC9" w:rsidRDefault="002D3566" w:rsidP="002D3566">
      <w:pPr>
        <w:pStyle w:val="B3"/>
      </w:pPr>
      <w:r w:rsidRPr="00CB5EC9">
        <w:t>-</w:t>
      </w:r>
      <w:r w:rsidRPr="00CB5EC9">
        <w:tab/>
      </w:r>
      <w:r w:rsidRPr="00CB5EC9">
        <w:rPr>
          <w:lang w:eastAsia="ko-KR"/>
        </w:rPr>
        <w:t xml:space="preserve">whether </w:t>
      </w:r>
      <w:r w:rsidRPr="00CB5EC9">
        <w:t>the UE is authorized to use 5G ProSe Direct Communication;</w:t>
      </w:r>
    </w:p>
    <w:p w14:paraId="27DE3EAB" w14:textId="77777777" w:rsidR="002D3566" w:rsidRPr="00CB5EC9" w:rsidRDefault="002D3566" w:rsidP="002D3566">
      <w:pPr>
        <w:pStyle w:val="B3"/>
      </w:pPr>
      <w:r w:rsidRPr="00CB5EC9">
        <w:t>-</w:t>
      </w:r>
      <w:r w:rsidRPr="00CB5EC9">
        <w:tab/>
        <w:t>whether the UE is authorized to act as a 5G ProSe Layer-2 UE-to-Network Relay;</w:t>
      </w:r>
    </w:p>
    <w:p w14:paraId="1416E73D" w14:textId="77777777" w:rsidR="002D3566" w:rsidRPr="00CB5EC9" w:rsidRDefault="002D3566" w:rsidP="002D3566">
      <w:pPr>
        <w:pStyle w:val="B3"/>
      </w:pPr>
      <w:r w:rsidRPr="00CB5EC9">
        <w:t>-</w:t>
      </w:r>
      <w:r w:rsidRPr="00CB5EC9">
        <w:tab/>
        <w:t>whether the UE is authorized to act as a 5G ProSe Layer-3 UE-to-Network Relay;</w:t>
      </w:r>
    </w:p>
    <w:p w14:paraId="4DB1BCB7" w14:textId="77777777" w:rsidR="002D3566" w:rsidRPr="00CB5EC9" w:rsidRDefault="002D3566" w:rsidP="002D3566">
      <w:pPr>
        <w:pStyle w:val="B3"/>
        <w:rPr>
          <w:lang w:eastAsia="ko-KR"/>
        </w:rPr>
      </w:pPr>
      <w:r w:rsidRPr="00CB5EC9">
        <w:t>-</w:t>
      </w:r>
      <w:r w:rsidRPr="00CB5EC9">
        <w:tab/>
        <w:t>whether the UE is authorized to act as a 5G ProSe Layer-2 Remote UE</w:t>
      </w:r>
      <w:r>
        <w:t>;</w:t>
      </w:r>
    </w:p>
    <w:p w14:paraId="36A1A31B" w14:textId="6764B137" w:rsidR="002D3566" w:rsidRDefault="002D3566" w:rsidP="002D3566">
      <w:pPr>
        <w:pStyle w:val="B3"/>
        <w:rPr>
          <w:ins w:id="40" w:author="LaeYoung (LG Electronics)" w:date="2023-08-07T16:44:00Z"/>
        </w:rPr>
      </w:pPr>
      <w:r>
        <w:t>-</w:t>
      </w:r>
      <w:r>
        <w:tab/>
        <w:t>whether the UE is authorized to use multi-path communication via direct Uu path and via 5G ProSe Layer-2 UE-to-Network Relay as a 5G ProSe Layer-2 Remote UE</w:t>
      </w:r>
      <w:ins w:id="41" w:author="LaeYoung (LG Electronics)" w:date="2023-08-07T16:44:00Z">
        <w:r>
          <w:t>;</w:t>
        </w:r>
      </w:ins>
      <w:del w:id="42" w:author="LaeYoung (LG Electronics)" w:date="2023-08-07T16:44:00Z">
        <w:r w:rsidDel="002D3566">
          <w:delText>.</w:delText>
        </w:r>
      </w:del>
    </w:p>
    <w:p w14:paraId="66014CC9" w14:textId="58682E12" w:rsidR="002D3566" w:rsidRDefault="002D3566" w:rsidP="002D3566">
      <w:pPr>
        <w:pStyle w:val="B3"/>
        <w:rPr>
          <w:ins w:id="43" w:author="LaeYoung (LG Electronics)" w:date="2023-08-07T16:44:00Z"/>
        </w:rPr>
      </w:pPr>
      <w:ins w:id="44" w:author="LaeYoung (LG Electronics)" w:date="2023-08-07T16:44:00Z">
        <w:r>
          <w:t>-</w:t>
        </w:r>
        <w:r>
          <w:tab/>
          <w:t xml:space="preserve">whether the UE is authorized to act as a 5G ProSe Layer-2 UE-to-UE Relay; </w:t>
        </w:r>
      </w:ins>
    </w:p>
    <w:p w14:paraId="665EEB9F" w14:textId="4182E61B" w:rsidR="002D3566" w:rsidRDefault="002D3566" w:rsidP="002D3566">
      <w:pPr>
        <w:pStyle w:val="B3"/>
      </w:pPr>
      <w:ins w:id="45" w:author="LaeYoung (LG Electronics)" w:date="2023-08-07T16:44:00Z">
        <w:r>
          <w:t>-</w:t>
        </w:r>
        <w:r>
          <w:tab/>
          <w:t xml:space="preserve">whether the UE is authorized to act as a 5G ProSe Layer-2 </w:t>
        </w:r>
      </w:ins>
      <w:ins w:id="46" w:author="LaeYoung (LG Electronics)" w:date="2023-08-07T16:45:00Z">
        <w:r w:rsidRPr="002D3566">
          <w:t xml:space="preserve">End </w:t>
        </w:r>
      </w:ins>
      <w:ins w:id="47" w:author="LaeYoung (LG Electronics)" w:date="2023-08-07T16:44:00Z">
        <w:r>
          <w:t>UE.</w:t>
        </w:r>
      </w:ins>
    </w:p>
    <w:p w14:paraId="71FB087D" w14:textId="77777777" w:rsidR="002D3566" w:rsidRPr="00CB5EC9" w:rsidRDefault="002D3566" w:rsidP="002D3566">
      <w:pPr>
        <w:pStyle w:val="B2"/>
      </w:pPr>
      <w:r w:rsidRPr="00CB5EC9">
        <w:t>-</w:t>
      </w:r>
      <w:r w:rsidRPr="00CB5EC9">
        <w:tab/>
        <w:t>ProSe NR UE-PC5-AMBR, used by NG-RAN for the resource management of UE's PC5 transmission for 5G ProSe services in network scheduled mode.</w:t>
      </w:r>
    </w:p>
    <w:p w14:paraId="4681A0C4" w14:textId="77777777" w:rsidR="002D3566" w:rsidRPr="00CB5EC9" w:rsidRDefault="002D3566" w:rsidP="002D3566">
      <w:pPr>
        <w:pStyle w:val="B2"/>
      </w:pPr>
      <w:r w:rsidRPr="00CB5EC9">
        <w:t>-</w:t>
      </w:r>
      <w:r w:rsidRPr="00CB5EC9">
        <w:tab/>
        <w:t>the PC5 QoS parameters for 5G ProSe used by the NG-RAN for the resource management of UE's PC5 transmission for ProSe services in network scheduled mode.</w:t>
      </w:r>
    </w:p>
    <w:p w14:paraId="760154B1" w14:textId="77777777" w:rsidR="002D3566" w:rsidRPr="00CB5EC9" w:rsidRDefault="002D3566" w:rsidP="002D3566">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4C51F4C2" w14:textId="77777777" w:rsidR="002D00C1" w:rsidRPr="002D3566" w:rsidRDefault="002D00C1">
      <w:pPr>
        <w:rPr>
          <w:noProof/>
        </w:rPr>
      </w:pPr>
    </w:p>
    <w:p w14:paraId="6B4486E3" w14:textId="77777777" w:rsidR="002D3566" w:rsidRPr="002D00C1" w:rsidRDefault="002D3566">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FABB6" w14:textId="77777777" w:rsidR="00A70F7C" w:rsidRDefault="00A70F7C">
      <w:r>
        <w:separator/>
      </w:r>
    </w:p>
  </w:endnote>
  <w:endnote w:type="continuationSeparator" w:id="0">
    <w:p w14:paraId="0C8F4CFB" w14:textId="77777777" w:rsidR="00A70F7C" w:rsidRDefault="00A7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2BDF8" w14:textId="77777777" w:rsidR="00A70F7C" w:rsidRDefault="00A70F7C">
      <w:r>
        <w:separator/>
      </w:r>
    </w:p>
  </w:footnote>
  <w:footnote w:type="continuationSeparator" w:id="0">
    <w:p w14:paraId="3FDE385D" w14:textId="77777777" w:rsidR="00A70F7C" w:rsidRDefault="00A70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590BDC" w:rsidRDefault="00590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590BDC" w:rsidRDefault="00590B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590BDC" w:rsidRDefault="00590B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590BDC" w:rsidRDefault="00590B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C7A1F3E"/>
    <w:multiLevelType w:val="singleLevel"/>
    <w:tmpl w:val="FC7A1F3E"/>
    <w:lvl w:ilvl="0">
      <w:start w:val="1"/>
      <w:numFmt w:val="decimal"/>
      <w:suff w:val="space"/>
      <w:lvlText w:val="%1)"/>
      <w:lvlJc w:val="left"/>
    </w:lvl>
  </w:abstractNum>
  <w:abstractNum w:abstractNumId="1">
    <w:nsid w:val="FFFFFF7C"/>
    <w:multiLevelType w:val="singleLevel"/>
    <w:tmpl w:val="51A47864"/>
    <w:lvl w:ilvl="0">
      <w:start w:val="1"/>
      <w:numFmt w:val="decimal"/>
      <w:pStyle w:val="5"/>
      <w:lvlText w:val="%1."/>
      <w:lvlJc w:val="left"/>
      <w:pPr>
        <w:tabs>
          <w:tab w:val="num" w:pos="1492"/>
        </w:tabs>
        <w:ind w:left="1492" w:hanging="360"/>
      </w:pPr>
    </w:lvl>
  </w:abstractNum>
  <w:abstractNum w:abstractNumId="2">
    <w:nsid w:val="FFFFFF7D"/>
    <w:multiLevelType w:val="singleLevel"/>
    <w:tmpl w:val="CD863764"/>
    <w:lvl w:ilvl="0">
      <w:start w:val="1"/>
      <w:numFmt w:val="decimal"/>
      <w:pStyle w:val="4"/>
      <w:lvlText w:val="%1."/>
      <w:lvlJc w:val="left"/>
      <w:pPr>
        <w:tabs>
          <w:tab w:val="num" w:pos="1209"/>
        </w:tabs>
        <w:ind w:left="1209" w:hanging="360"/>
      </w:pPr>
    </w:lvl>
  </w:abstractNum>
  <w:abstractNum w:abstractNumId="3">
    <w:nsid w:val="FFFFFF7E"/>
    <w:multiLevelType w:val="singleLevel"/>
    <w:tmpl w:val="7FC421B2"/>
    <w:lvl w:ilvl="0">
      <w:start w:val="1"/>
      <w:numFmt w:val="decimal"/>
      <w:pStyle w:val="3"/>
      <w:lvlText w:val="%1."/>
      <w:lvlJc w:val="left"/>
      <w:pPr>
        <w:tabs>
          <w:tab w:val="num" w:pos="926"/>
        </w:tabs>
        <w:ind w:left="926" w:hanging="360"/>
      </w:pPr>
    </w:lvl>
  </w:abstractNum>
  <w:abstractNum w:abstractNumId="4">
    <w:nsid w:val="FFFFFF7F"/>
    <w:multiLevelType w:val="singleLevel"/>
    <w:tmpl w:val="972E2692"/>
    <w:lvl w:ilvl="0">
      <w:start w:val="1"/>
      <w:numFmt w:val="decimal"/>
      <w:lvlText w:val="%1."/>
      <w:lvlJc w:val="left"/>
      <w:pPr>
        <w:tabs>
          <w:tab w:val="num" w:pos="643"/>
        </w:tabs>
        <w:ind w:left="643" w:hanging="360"/>
      </w:pPr>
    </w:lvl>
  </w:abstractNum>
  <w:abstractNum w:abstractNumId="5">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E81E84C0"/>
    <w:lvl w:ilvl="0">
      <w:start w:val="1"/>
      <w:numFmt w:val="decimal"/>
      <w:lvlText w:val="%1."/>
      <w:lvlJc w:val="left"/>
      <w:pPr>
        <w:tabs>
          <w:tab w:val="num" w:pos="360"/>
        </w:tabs>
        <w:ind w:left="360" w:hanging="360"/>
      </w:pPr>
    </w:lvl>
  </w:abstractNum>
  <w:abstractNum w:abstractNumId="1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1">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8"/>
  </w:num>
  <w:num w:numId="6">
    <w:abstractNumId w:val="7"/>
  </w:num>
  <w:num w:numId="7">
    <w:abstractNumId w:val="6"/>
  </w:num>
  <w:num w:numId="8">
    <w:abstractNumId w:val="5"/>
  </w:num>
  <w:num w:numId="9">
    <w:abstractNumId w:val="9"/>
  </w:num>
  <w:num w:numId="10">
    <w:abstractNumId w:val="4"/>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35C"/>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440"/>
    <w:rsid w:val="000357AF"/>
    <w:rsid w:val="000375CF"/>
    <w:rsid w:val="00037972"/>
    <w:rsid w:val="00037A54"/>
    <w:rsid w:val="00040AD2"/>
    <w:rsid w:val="000414D9"/>
    <w:rsid w:val="00041C8F"/>
    <w:rsid w:val="00042473"/>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6D0B"/>
    <w:rsid w:val="000676F2"/>
    <w:rsid w:val="00071271"/>
    <w:rsid w:val="00071960"/>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261C"/>
    <w:rsid w:val="000B3F69"/>
    <w:rsid w:val="000B44FA"/>
    <w:rsid w:val="000B6D36"/>
    <w:rsid w:val="000B71E3"/>
    <w:rsid w:val="000C3728"/>
    <w:rsid w:val="000C3998"/>
    <w:rsid w:val="000C502F"/>
    <w:rsid w:val="000C573F"/>
    <w:rsid w:val="000C5E48"/>
    <w:rsid w:val="000C6720"/>
    <w:rsid w:val="000C7681"/>
    <w:rsid w:val="000C7BA4"/>
    <w:rsid w:val="000D2B32"/>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49B4"/>
    <w:rsid w:val="001161FE"/>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429"/>
    <w:rsid w:val="00156A2E"/>
    <w:rsid w:val="00160E4F"/>
    <w:rsid w:val="00161103"/>
    <w:rsid w:val="0016203A"/>
    <w:rsid w:val="001637C6"/>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3584"/>
    <w:rsid w:val="001E5DDF"/>
    <w:rsid w:val="001E7174"/>
    <w:rsid w:val="001E7722"/>
    <w:rsid w:val="001F06A3"/>
    <w:rsid w:val="001F08BB"/>
    <w:rsid w:val="001F1C55"/>
    <w:rsid w:val="001F1EFF"/>
    <w:rsid w:val="001F2D38"/>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27751"/>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774"/>
    <w:rsid w:val="002C4521"/>
    <w:rsid w:val="002C5B90"/>
    <w:rsid w:val="002C6E88"/>
    <w:rsid w:val="002C728D"/>
    <w:rsid w:val="002C7EF4"/>
    <w:rsid w:val="002D00C1"/>
    <w:rsid w:val="002D0676"/>
    <w:rsid w:val="002D275D"/>
    <w:rsid w:val="002D3566"/>
    <w:rsid w:val="002D5126"/>
    <w:rsid w:val="002D6349"/>
    <w:rsid w:val="002E0F57"/>
    <w:rsid w:val="002E2F60"/>
    <w:rsid w:val="002E4CE9"/>
    <w:rsid w:val="002F1018"/>
    <w:rsid w:val="002F3590"/>
    <w:rsid w:val="002F3A71"/>
    <w:rsid w:val="002F4A0B"/>
    <w:rsid w:val="0030192A"/>
    <w:rsid w:val="00301E3E"/>
    <w:rsid w:val="00303194"/>
    <w:rsid w:val="00303EE6"/>
    <w:rsid w:val="00304A98"/>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3124"/>
    <w:rsid w:val="00354470"/>
    <w:rsid w:val="00354549"/>
    <w:rsid w:val="00354E8B"/>
    <w:rsid w:val="003606DB"/>
    <w:rsid w:val="0036144E"/>
    <w:rsid w:val="00361946"/>
    <w:rsid w:val="00363280"/>
    <w:rsid w:val="003639DF"/>
    <w:rsid w:val="003645FB"/>
    <w:rsid w:val="00365985"/>
    <w:rsid w:val="003671C7"/>
    <w:rsid w:val="0036772B"/>
    <w:rsid w:val="00372605"/>
    <w:rsid w:val="00380E7B"/>
    <w:rsid w:val="00383DE7"/>
    <w:rsid w:val="00383EAD"/>
    <w:rsid w:val="00384642"/>
    <w:rsid w:val="00385979"/>
    <w:rsid w:val="00386192"/>
    <w:rsid w:val="00390361"/>
    <w:rsid w:val="00390DC5"/>
    <w:rsid w:val="003914B4"/>
    <w:rsid w:val="00393009"/>
    <w:rsid w:val="00395850"/>
    <w:rsid w:val="00396587"/>
    <w:rsid w:val="00396918"/>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2A90"/>
    <w:rsid w:val="003E384F"/>
    <w:rsid w:val="003E4EB7"/>
    <w:rsid w:val="003E5053"/>
    <w:rsid w:val="003F2029"/>
    <w:rsid w:val="003F3508"/>
    <w:rsid w:val="003F46FE"/>
    <w:rsid w:val="003F495D"/>
    <w:rsid w:val="003F6D2D"/>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0EAB"/>
    <w:rsid w:val="00453936"/>
    <w:rsid w:val="0045395A"/>
    <w:rsid w:val="0045415A"/>
    <w:rsid w:val="00455516"/>
    <w:rsid w:val="00456065"/>
    <w:rsid w:val="00456EDE"/>
    <w:rsid w:val="00457160"/>
    <w:rsid w:val="00460988"/>
    <w:rsid w:val="00460BF4"/>
    <w:rsid w:val="00461D6F"/>
    <w:rsid w:val="0046213C"/>
    <w:rsid w:val="00464E59"/>
    <w:rsid w:val="00464EF7"/>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28D7"/>
    <w:rsid w:val="004E4ED1"/>
    <w:rsid w:val="004E50DB"/>
    <w:rsid w:val="004E552E"/>
    <w:rsid w:val="004E5932"/>
    <w:rsid w:val="004F045D"/>
    <w:rsid w:val="004F2010"/>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861F3"/>
    <w:rsid w:val="00590BDC"/>
    <w:rsid w:val="0059385E"/>
    <w:rsid w:val="00594489"/>
    <w:rsid w:val="00594E40"/>
    <w:rsid w:val="005A1A6C"/>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7B6"/>
    <w:rsid w:val="005F4A22"/>
    <w:rsid w:val="005F5ABC"/>
    <w:rsid w:val="005F722F"/>
    <w:rsid w:val="005F7C70"/>
    <w:rsid w:val="006027AB"/>
    <w:rsid w:val="006028FA"/>
    <w:rsid w:val="00603BB3"/>
    <w:rsid w:val="00603C05"/>
    <w:rsid w:val="006054D0"/>
    <w:rsid w:val="0060561F"/>
    <w:rsid w:val="006057FF"/>
    <w:rsid w:val="006062BE"/>
    <w:rsid w:val="0060641A"/>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5732D"/>
    <w:rsid w:val="00657945"/>
    <w:rsid w:val="00661259"/>
    <w:rsid w:val="00661FC8"/>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97C3D"/>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C63E6"/>
    <w:rsid w:val="006D246C"/>
    <w:rsid w:val="006D43F6"/>
    <w:rsid w:val="006D75B3"/>
    <w:rsid w:val="006E1311"/>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17A0C"/>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114C"/>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9B5"/>
    <w:rsid w:val="00792B45"/>
    <w:rsid w:val="007974AD"/>
    <w:rsid w:val="007978A0"/>
    <w:rsid w:val="007979DB"/>
    <w:rsid w:val="007A47F0"/>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0EC1"/>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0F6A"/>
    <w:rsid w:val="008357AA"/>
    <w:rsid w:val="008468B7"/>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9CE"/>
    <w:rsid w:val="00864978"/>
    <w:rsid w:val="00866FD2"/>
    <w:rsid w:val="00872075"/>
    <w:rsid w:val="0087363C"/>
    <w:rsid w:val="0087389F"/>
    <w:rsid w:val="00877230"/>
    <w:rsid w:val="00877905"/>
    <w:rsid w:val="00881C44"/>
    <w:rsid w:val="0088277E"/>
    <w:rsid w:val="00883DAF"/>
    <w:rsid w:val="00884218"/>
    <w:rsid w:val="0088531D"/>
    <w:rsid w:val="00885605"/>
    <w:rsid w:val="00887BA5"/>
    <w:rsid w:val="00890E03"/>
    <w:rsid w:val="00891021"/>
    <w:rsid w:val="008925EE"/>
    <w:rsid w:val="00894047"/>
    <w:rsid w:val="00895675"/>
    <w:rsid w:val="0089586F"/>
    <w:rsid w:val="00897AD4"/>
    <w:rsid w:val="008A00F5"/>
    <w:rsid w:val="008A0B13"/>
    <w:rsid w:val="008A236C"/>
    <w:rsid w:val="008A2F16"/>
    <w:rsid w:val="008A3ACC"/>
    <w:rsid w:val="008A46A5"/>
    <w:rsid w:val="008A5126"/>
    <w:rsid w:val="008B374B"/>
    <w:rsid w:val="008C0D5F"/>
    <w:rsid w:val="008C12AD"/>
    <w:rsid w:val="008C1B4B"/>
    <w:rsid w:val="008C4188"/>
    <w:rsid w:val="008C5F30"/>
    <w:rsid w:val="008C7069"/>
    <w:rsid w:val="008D1172"/>
    <w:rsid w:val="008D1268"/>
    <w:rsid w:val="008D2E56"/>
    <w:rsid w:val="008D35DB"/>
    <w:rsid w:val="008D3B59"/>
    <w:rsid w:val="008D3C32"/>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5C9B"/>
    <w:rsid w:val="00997218"/>
    <w:rsid w:val="009A0010"/>
    <w:rsid w:val="009A0A52"/>
    <w:rsid w:val="009A149F"/>
    <w:rsid w:val="009A35FD"/>
    <w:rsid w:val="009A4EAF"/>
    <w:rsid w:val="009A5A40"/>
    <w:rsid w:val="009A6159"/>
    <w:rsid w:val="009A7A82"/>
    <w:rsid w:val="009B10DF"/>
    <w:rsid w:val="009B2797"/>
    <w:rsid w:val="009B4347"/>
    <w:rsid w:val="009B4E5D"/>
    <w:rsid w:val="009B6040"/>
    <w:rsid w:val="009B6C9B"/>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7A3"/>
    <w:rsid w:val="00A06964"/>
    <w:rsid w:val="00A06F93"/>
    <w:rsid w:val="00A10DB7"/>
    <w:rsid w:val="00A12832"/>
    <w:rsid w:val="00A129E1"/>
    <w:rsid w:val="00A1333C"/>
    <w:rsid w:val="00A138C3"/>
    <w:rsid w:val="00A14892"/>
    <w:rsid w:val="00A21A1B"/>
    <w:rsid w:val="00A2397A"/>
    <w:rsid w:val="00A2529F"/>
    <w:rsid w:val="00A25ADA"/>
    <w:rsid w:val="00A31EA2"/>
    <w:rsid w:val="00A32ABF"/>
    <w:rsid w:val="00A336A2"/>
    <w:rsid w:val="00A36228"/>
    <w:rsid w:val="00A36BD7"/>
    <w:rsid w:val="00A409F7"/>
    <w:rsid w:val="00A449C0"/>
    <w:rsid w:val="00A449F2"/>
    <w:rsid w:val="00A45019"/>
    <w:rsid w:val="00A467FC"/>
    <w:rsid w:val="00A50F1A"/>
    <w:rsid w:val="00A51385"/>
    <w:rsid w:val="00A52E2D"/>
    <w:rsid w:val="00A5489E"/>
    <w:rsid w:val="00A57298"/>
    <w:rsid w:val="00A617BF"/>
    <w:rsid w:val="00A65140"/>
    <w:rsid w:val="00A66053"/>
    <w:rsid w:val="00A673C1"/>
    <w:rsid w:val="00A70F7C"/>
    <w:rsid w:val="00A71250"/>
    <w:rsid w:val="00A73121"/>
    <w:rsid w:val="00A75093"/>
    <w:rsid w:val="00A753E5"/>
    <w:rsid w:val="00A767A6"/>
    <w:rsid w:val="00A76E03"/>
    <w:rsid w:val="00A76EC3"/>
    <w:rsid w:val="00A777F8"/>
    <w:rsid w:val="00A800AF"/>
    <w:rsid w:val="00A80B1A"/>
    <w:rsid w:val="00A85831"/>
    <w:rsid w:val="00A85AAF"/>
    <w:rsid w:val="00A90638"/>
    <w:rsid w:val="00A94ECA"/>
    <w:rsid w:val="00A95CA5"/>
    <w:rsid w:val="00A96A5C"/>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C7334"/>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44B"/>
    <w:rsid w:val="00B03CA1"/>
    <w:rsid w:val="00B06C2D"/>
    <w:rsid w:val="00B10E0A"/>
    <w:rsid w:val="00B1107E"/>
    <w:rsid w:val="00B12678"/>
    <w:rsid w:val="00B1393A"/>
    <w:rsid w:val="00B14378"/>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4E6F"/>
    <w:rsid w:val="00B655F9"/>
    <w:rsid w:val="00B662E0"/>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A7FD1"/>
    <w:rsid w:val="00BB0454"/>
    <w:rsid w:val="00BB27EB"/>
    <w:rsid w:val="00BB3092"/>
    <w:rsid w:val="00BB3C50"/>
    <w:rsid w:val="00BB6DFC"/>
    <w:rsid w:val="00BC03E2"/>
    <w:rsid w:val="00BC173A"/>
    <w:rsid w:val="00BC1E8F"/>
    <w:rsid w:val="00BC5CB0"/>
    <w:rsid w:val="00BC7843"/>
    <w:rsid w:val="00BD5653"/>
    <w:rsid w:val="00BD6B62"/>
    <w:rsid w:val="00BD6BA1"/>
    <w:rsid w:val="00BD7BCD"/>
    <w:rsid w:val="00BE145C"/>
    <w:rsid w:val="00BE2214"/>
    <w:rsid w:val="00BE2D99"/>
    <w:rsid w:val="00BE4D3F"/>
    <w:rsid w:val="00BE537A"/>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362D6"/>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4260"/>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586B"/>
    <w:rsid w:val="00CA6308"/>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0C37"/>
    <w:rsid w:val="00D01F3D"/>
    <w:rsid w:val="00D022AF"/>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084"/>
    <w:rsid w:val="00D5420E"/>
    <w:rsid w:val="00D54F60"/>
    <w:rsid w:val="00D568C2"/>
    <w:rsid w:val="00D60C19"/>
    <w:rsid w:val="00D62150"/>
    <w:rsid w:val="00D621B1"/>
    <w:rsid w:val="00D638FC"/>
    <w:rsid w:val="00D63A86"/>
    <w:rsid w:val="00D63BF8"/>
    <w:rsid w:val="00D64505"/>
    <w:rsid w:val="00D72521"/>
    <w:rsid w:val="00D754AE"/>
    <w:rsid w:val="00D76478"/>
    <w:rsid w:val="00D77444"/>
    <w:rsid w:val="00D80ABF"/>
    <w:rsid w:val="00D83EC5"/>
    <w:rsid w:val="00D8486B"/>
    <w:rsid w:val="00D850E6"/>
    <w:rsid w:val="00D8556D"/>
    <w:rsid w:val="00D86B73"/>
    <w:rsid w:val="00D94279"/>
    <w:rsid w:val="00D95506"/>
    <w:rsid w:val="00D97D8A"/>
    <w:rsid w:val="00DA03A4"/>
    <w:rsid w:val="00DA3E1B"/>
    <w:rsid w:val="00DA6722"/>
    <w:rsid w:val="00DA77BC"/>
    <w:rsid w:val="00DB08E2"/>
    <w:rsid w:val="00DB1D3E"/>
    <w:rsid w:val="00DB1D65"/>
    <w:rsid w:val="00DB2435"/>
    <w:rsid w:val="00DB25AA"/>
    <w:rsid w:val="00DB381D"/>
    <w:rsid w:val="00DB3D83"/>
    <w:rsid w:val="00DB6871"/>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2F9B"/>
    <w:rsid w:val="00E346F3"/>
    <w:rsid w:val="00E3501C"/>
    <w:rsid w:val="00E35128"/>
    <w:rsid w:val="00E35342"/>
    <w:rsid w:val="00E3588C"/>
    <w:rsid w:val="00E37B30"/>
    <w:rsid w:val="00E40129"/>
    <w:rsid w:val="00E40354"/>
    <w:rsid w:val="00E407D7"/>
    <w:rsid w:val="00E430FA"/>
    <w:rsid w:val="00E45158"/>
    <w:rsid w:val="00E45828"/>
    <w:rsid w:val="00E461D9"/>
    <w:rsid w:val="00E465B7"/>
    <w:rsid w:val="00E53790"/>
    <w:rsid w:val="00E568DA"/>
    <w:rsid w:val="00E56990"/>
    <w:rsid w:val="00E56DFF"/>
    <w:rsid w:val="00E57AE2"/>
    <w:rsid w:val="00E57D82"/>
    <w:rsid w:val="00E61043"/>
    <w:rsid w:val="00E66081"/>
    <w:rsid w:val="00E6614C"/>
    <w:rsid w:val="00E665AF"/>
    <w:rsid w:val="00E66F0C"/>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023B"/>
    <w:rsid w:val="00ED2356"/>
    <w:rsid w:val="00ED2982"/>
    <w:rsid w:val="00ED4BD5"/>
    <w:rsid w:val="00ED4CAC"/>
    <w:rsid w:val="00ED52C9"/>
    <w:rsid w:val="00EE060A"/>
    <w:rsid w:val="00EE2293"/>
    <w:rsid w:val="00EE5309"/>
    <w:rsid w:val="00EE5767"/>
    <w:rsid w:val="00EE5EE8"/>
    <w:rsid w:val="00EE6AA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167AE"/>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3C0C"/>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2863"/>
    <w:rsid w:val="00FA4D3C"/>
    <w:rsid w:val="00FA5D3D"/>
    <w:rsid w:val="00FB0164"/>
    <w:rsid w:val="00FB0B74"/>
    <w:rsid w:val="00FB12B4"/>
    <w:rsid w:val="00FB1F96"/>
    <w:rsid w:val="00FB3949"/>
    <w:rsid w:val="00FB502E"/>
    <w:rsid w:val="00FC15C4"/>
    <w:rsid w:val="00FC25B6"/>
    <w:rsid w:val="00FC75B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paragraph" w:customStyle="1" w:styleId="TAJ">
    <w:name w:val="TAJ"/>
    <w:basedOn w:val="TH"/>
    <w:rsid w:val="00464EF7"/>
    <w:pPr>
      <w:overflowPunct w:val="0"/>
      <w:autoSpaceDE w:val="0"/>
      <w:autoSpaceDN w:val="0"/>
      <w:adjustRightInd w:val="0"/>
      <w:textAlignment w:val="baseline"/>
    </w:pPr>
    <w:rPr>
      <w:lang w:eastAsia="en-GB"/>
    </w:rPr>
  </w:style>
  <w:style w:type="paragraph" w:customStyle="1" w:styleId="Guidance">
    <w:name w:val="Guidance"/>
    <w:basedOn w:val="a"/>
    <w:rsid w:val="00464EF7"/>
    <w:rPr>
      <w:i/>
      <w:color w:val="0000FF"/>
    </w:rPr>
  </w:style>
  <w:style w:type="character" w:customStyle="1" w:styleId="Char2">
    <w:name w:val="풍선 도움말 텍스트 Char"/>
    <w:link w:val="ae"/>
    <w:rsid w:val="00464EF7"/>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464EF7"/>
    <w:rPr>
      <w:color w:val="605E5C"/>
      <w:shd w:val="clear" w:color="auto" w:fill="E1DFDD"/>
    </w:rPr>
  </w:style>
  <w:style w:type="character" w:customStyle="1" w:styleId="1Char">
    <w:name w:val="제목 1 Char"/>
    <w:link w:val="1"/>
    <w:rsid w:val="00464EF7"/>
    <w:rPr>
      <w:rFonts w:ascii="Arial" w:hAnsi="Arial"/>
      <w:sz w:val="36"/>
      <w:lang w:val="en-GB" w:eastAsia="en-US"/>
    </w:rPr>
  </w:style>
  <w:style w:type="character" w:customStyle="1" w:styleId="9Char">
    <w:name w:val="제목 9 Char"/>
    <w:link w:val="9"/>
    <w:rsid w:val="00464EF7"/>
    <w:rPr>
      <w:rFonts w:ascii="Arial" w:hAnsi="Arial"/>
      <w:sz w:val="36"/>
      <w:lang w:val="en-GB" w:eastAsia="en-US"/>
    </w:rPr>
  </w:style>
  <w:style w:type="character" w:customStyle="1" w:styleId="Char">
    <w:name w:val="머리글 Char"/>
    <w:link w:val="a4"/>
    <w:rsid w:val="00464EF7"/>
    <w:rPr>
      <w:rFonts w:ascii="Arial" w:hAnsi="Arial"/>
      <w:b/>
      <w:noProof/>
      <w:sz w:val="18"/>
      <w:lang w:val="en-GB" w:eastAsia="en-US"/>
    </w:rPr>
  </w:style>
  <w:style w:type="paragraph" w:customStyle="1" w:styleId="HO">
    <w:name w:val="HO"/>
    <w:basedOn w:val="a"/>
    <w:rsid w:val="00464EF7"/>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64EF7"/>
    <w:pPr>
      <w:spacing w:before="100" w:beforeAutospacing="1" w:after="100" w:afterAutospacing="1"/>
    </w:pPr>
    <w:rPr>
      <w:sz w:val="24"/>
      <w:szCs w:val="24"/>
    </w:rPr>
  </w:style>
  <w:style w:type="paragraph" w:customStyle="1" w:styleId="AP">
    <w:name w:val="AP"/>
    <w:basedOn w:val="a"/>
    <w:rsid w:val="00464EF7"/>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464EF7"/>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64EF7"/>
    <w:rPr>
      <w:color w:val="2B579A"/>
      <w:shd w:val="clear" w:color="auto" w:fill="E6E6E6"/>
    </w:rPr>
  </w:style>
  <w:style w:type="paragraph" w:customStyle="1" w:styleId="ZC">
    <w:name w:val="ZC"/>
    <w:rsid w:val="00464EF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64EF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64EF7"/>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464EF7"/>
  </w:style>
  <w:style w:type="paragraph" w:styleId="af6">
    <w:name w:val="Block Text"/>
    <w:basedOn w:val="a"/>
    <w:rsid w:val="00464EF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64EF7"/>
    <w:pPr>
      <w:spacing w:after="120"/>
    </w:pPr>
  </w:style>
  <w:style w:type="character" w:customStyle="1" w:styleId="Char5">
    <w:name w:val="본문 Char"/>
    <w:basedOn w:val="a0"/>
    <w:link w:val="af7"/>
    <w:rsid w:val="00464EF7"/>
    <w:rPr>
      <w:rFonts w:ascii="Times New Roman" w:hAnsi="Times New Roman"/>
      <w:lang w:val="en-GB" w:eastAsia="en-US"/>
    </w:rPr>
  </w:style>
  <w:style w:type="paragraph" w:styleId="25">
    <w:name w:val="Body Text 2"/>
    <w:basedOn w:val="a"/>
    <w:link w:val="2Char0"/>
    <w:rsid w:val="00464EF7"/>
    <w:pPr>
      <w:spacing w:after="120" w:line="480" w:lineRule="auto"/>
    </w:pPr>
  </w:style>
  <w:style w:type="character" w:customStyle="1" w:styleId="2Char0">
    <w:name w:val="본문 2 Char"/>
    <w:basedOn w:val="a0"/>
    <w:link w:val="25"/>
    <w:rsid w:val="00464EF7"/>
    <w:rPr>
      <w:rFonts w:ascii="Times New Roman" w:hAnsi="Times New Roman"/>
      <w:lang w:val="en-GB" w:eastAsia="en-US"/>
    </w:rPr>
  </w:style>
  <w:style w:type="paragraph" w:styleId="34">
    <w:name w:val="Body Text 3"/>
    <w:basedOn w:val="a"/>
    <w:link w:val="3Char0"/>
    <w:rsid w:val="00464EF7"/>
    <w:pPr>
      <w:spacing w:after="120"/>
    </w:pPr>
    <w:rPr>
      <w:sz w:val="16"/>
      <w:szCs w:val="16"/>
    </w:rPr>
  </w:style>
  <w:style w:type="character" w:customStyle="1" w:styleId="3Char0">
    <w:name w:val="본문 3 Char"/>
    <w:basedOn w:val="a0"/>
    <w:link w:val="34"/>
    <w:rsid w:val="00464EF7"/>
    <w:rPr>
      <w:rFonts w:ascii="Times New Roman" w:hAnsi="Times New Roman"/>
      <w:sz w:val="16"/>
      <w:szCs w:val="16"/>
      <w:lang w:val="en-GB" w:eastAsia="en-US"/>
    </w:rPr>
  </w:style>
  <w:style w:type="paragraph" w:styleId="af8">
    <w:name w:val="Body Text First Indent"/>
    <w:basedOn w:val="af7"/>
    <w:link w:val="Char6"/>
    <w:rsid w:val="00464EF7"/>
    <w:pPr>
      <w:spacing w:after="180"/>
      <w:ind w:firstLine="360"/>
    </w:pPr>
  </w:style>
  <w:style w:type="character" w:customStyle="1" w:styleId="Char6">
    <w:name w:val="본문 첫 줄 들여쓰기 Char"/>
    <w:basedOn w:val="Char5"/>
    <w:link w:val="af8"/>
    <w:rsid w:val="00464EF7"/>
    <w:rPr>
      <w:rFonts w:ascii="Times New Roman" w:hAnsi="Times New Roman"/>
      <w:lang w:val="en-GB" w:eastAsia="en-US"/>
    </w:rPr>
  </w:style>
  <w:style w:type="paragraph" w:styleId="af9">
    <w:name w:val="Body Text Indent"/>
    <w:basedOn w:val="a"/>
    <w:link w:val="Char7"/>
    <w:rsid w:val="00464EF7"/>
    <w:pPr>
      <w:spacing w:after="120"/>
      <w:ind w:left="283"/>
    </w:pPr>
  </w:style>
  <w:style w:type="character" w:customStyle="1" w:styleId="Char7">
    <w:name w:val="본문 들여쓰기 Char"/>
    <w:basedOn w:val="a0"/>
    <w:link w:val="af9"/>
    <w:rsid w:val="00464EF7"/>
    <w:rPr>
      <w:rFonts w:ascii="Times New Roman" w:hAnsi="Times New Roman"/>
      <w:lang w:val="en-GB" w:eastAsia="en-US"/>
    </w:rPr>
  </w:style>
  <w:style w:type="paragraph" w:styleId="26">
    <w:name w:val="Body Text First Indent 2"/>
    <w:basedOn w:val="af9"/>
    <w:link w:val="2Char1"/>
    <w:rsid w:val="00464EF7"/>
    <w:pPr>
      <w:spacing w:after="180"/>
      <w:ind w:left="360" w:firstLine="360"/>
    </w:pPr>
  </w:style>
  <w:style w:type="character" w:customStyle="1" w:styleId="2Char1">
    <w:name w:val="본문 첫 줄 들여쓰기 2 Char"/>
    <w:basedOn w:val="Char7"/>
    <w:link w:val="26"/>
    <w:rsid w:val="00464EF7"/>
    <w:rPr>
      <w:rFonts w:ascii="Times New Roman" w:hAnsi="Times New Roman"/>
      <w:lang w:val="en-GB" w:eastAsia="en-US"/>
    </w:rPr>
  </w:style>
  <w:style w:type="paragraph" w:styleId="27">
    <w:name w:val="Body Text Indent 2"/>
    <w:basedOn w:val="a"/>
    <w:link w:val="2Char2"/>
    <w:rsid w:val="00464EF7"/>
    <w:pPr>
      <w:spacing w:after="120" w:line="480" w:lineRule="auto"/>
      <w:ind w:left="283"/>
    </w:pPr>
  </w:style>
  <w:style w:type="character" w:customStyle="1" w:styleId="2Char2">
    <w:name w:val="본문 들여쓰기 2 Char"/>
    <w:basedOn w:val="a0"/>
    <w:link w:val="27"/>
    <w:rsid w:val="00464EF7"/>
    <w:rPr>
      <w:rFonts w:ascii="Times New Roman" w:hAnsi="Times New Roman"/>
      <w:lang w:val="en-GB" w:eastAsia="en-US"/>
    </w:rPr>
  </w:style>
  <w:style w:type="paragraph" w:styleId="35">
    <w:name w:val="Body Text Indent 3"/>
    <w:basedOn w:val="a"/>
    <w:link w:val="3Char1"/>
    <w:rsid w:val="00464EF7"/>
    <w:pPr>
      <w:spacing w:after="120"/>
      <w:ind w:left="283"/>
    </w:pPr>
    <w:rPr>
      <w:sz w:val="16"/>
      <w:szCs w:val="16"/>
    </w:rPr>
  </w:style>
  <w:style w:type="character" w:customStyle="1" w:styleId="3Char1">
    <w:name w:val="본문 들여쓰기 3 Char"/>
    <w:basedOn w:val="a0"/>
    <w:link w:val="35"/>
    <w:rsid w:val="00464EF7"/>
    <w:rPr>
      <w:rFonts w:ascii="Times New Roman" w:hAnsi="Times New Roman"/>
      <w:sz w:val="16"/>
      <w:szCs w:val="16"/>
      <w:lang w:val="en-GB" w:eastAsia="en-US"/>
    </w:rPr>
  </w:style>
  <w:style w:type="paragraph" w:styleId="afa">
    <w:name w:val="caption"/>
    <w:basedOn w:val="a"/>
    <w:next w:val="a"/>
    <w:semiHidden/>
    <w:unhideWhenUsed/>
    <w:qFormat/>
    <w:rsid w:val="00464EF7"/>
    <w:pPr>
      <w:spacing w:after="200"/>
    </w:pPr>
    <w:rPr>
      <w:i/>
      <w:iCs/>
      <w:color w:val="1F497D" w:themeColor="text2"/>
      <w:sz w:val="18"/>
      <w:szCs w:val="18"/>
    </w:rPr>
  </w:style>
  <w:style w:type="paragraph" w:styleId="afb">
    <w:name w:val="Closing"/>
    <w:basedOn w:val="a"/>
    <w:link w:val="Char8"/>
    <w:rsid w:val="00464EF7"/>
    <w:pPr>
      <w:spacing w:after="0"/>
      <w:ind w:left="4252"/>
    </w:pPr>
  </w:style>
  <w:style w:type="character" w:customStyle="1" w:styleId="Char8">
    <w:name w:val="맺음말 Char"/>
    <w:basedOn w:val="a0"/>
    <w:link w:val="afb"/>
    <w:rsid w:val="00464EF7"/>
    <w:rPr>
      <w:rFonts w:ascii="Times New Roman" w:hAnsi="Times New Roman"/>
      <w:lang w:val="en-GB" w:eastAsia="en-US"/>
    </w:rPr>
  </w:style>
  <w:style w:type="character" w:customStyle="1" w:styleId="Char3">
    <w:name w:val="메모 주제 Char"/>
    <w:basedOn w:val="Char1"/>
    <w:link w:val="af"/>
    <w:rsid w:val="00464EF7"/>
    <w:rPr>
      <w:rFonts w:ascii="Times New Roman" w:hAnsi="Times New Roman"/>
      <w:b/>
      <w:bCs/>
      <w:lang w:val="en-GB" w:eastAsia="en-US"/>
    </w:rPr>
  </w:style>
  <w:style w:type="paragraph" w:styleId="afc">
    <w:name w:val="Date"/>
    <w:basedOn w:val="a"/>
    <w:next w:val="a"/>
    <w:link w:val="Char9"/>
    <w:rsid w:val="00464EF7"/>
  </w:style>
  <w:style w:type="character" w:customStyle="1" w:styleId="Char9">
    <w:name w:val="날짜 Char"/>
    <w:basedOn w:val="a0"/>
    <w:link w:val="afc"/>
    <w:rsid w:val="00464EF7"/>
    <w:rPr>
      <w:rFonts w:ascii="Times New Roman" w:hAnsi="Times New Roman"/>
      <w:lang w:val="en-GB" w:eastAsia="en-US"/>
    </w:rPr>
  </w:style>
  <w:style w:type="character" w:customStyle="1" w:styleId="Char4">
    <w:name w:val="문서 구조 Char"/>
    <w:basedOn w:val="a0"/>
    <w:link w:val="af0"/>
    <w:rsid w:val="00464EF7"/>
    <w:rPr>
      <w:rFonts w:ascii="Tahoma" w:hAnsi="Tahoma" w:cs="Tahoma"/>
      <w:shd w:val="clear" w:color="auto" w:fill="000080"/>
      <w:lang w:val="en-GB" w:eastAsia="en-US"/>
    </w:rPr>
  </w:style>
  <w:style w:type="paragraph" w:styleId="afd">
    <w:name w:val="E-mail Signature"/>
    <w:basedOn w:val="a"/>
    <w:link w:val="Chara"/>
    <w:rsid w:val="00464EF7"/>
    <w:pPr>
      <w:spacing w:after="0"/>
    </w:pPr>
  </w:style>
  <w:style w:type="character" w:customStyle="1" w:styleId="Chara">
    <w:name w:val="전자 메일 서명 Char"/>
    <w:basedOn w:val="a0"/>
    <w:link w:val="afd"/>
    <w:rsid w:val="00464EF7"/>
    <w:rPr>
      <w:rFonts w:ascii="Times New Roman" w:hAnsi="Times New Roman"/>
      <w:lang w:val="en-GB" w:eastAsia="en-US"/>
    </w:rPr>
  </w:style>
  <w:style w:type="paragraph" w:styleId="afe">
    <w:name w:val="endnote text"/>
    <w:basedOn w:val="a"/>
    <w:link w:val="Charb"/>
    <w:rsid w:val="00464EF7"/>
    <w:pPr>
      <w:spacing w:after="0"/>
    </w:pPr>
  </w:style>
  <w:style w:type="character" w:customStyle="1" w:styleId="Charb">
    <w:name w:val="미주 텍스트 Char"/>
    <w:basedOn w:val="a0"/>
    <w:link w:val="afe"/>
    <w:rsid w:val="00464EF7"/>
    <w:rPr>
      <w:rFonts w:ascii="Times New Roman" w:hAnsi="Times New Roman"/>
      <w:lang w:val="en-GB" w:eastAsia="en-US"/>
    </w:rPr>
  </w:style>
  <w:style w:type="paragraph" w:styleId="aff">
    <w:name w:val="envelope address"/>
    <w:basedOn w:val="a"/>
    <w:rsid w:val="00464EF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64EF7"/>
    <w:pPr>
      <w:spacing w:after="0"/>
    </w:pPr>
    <w:rPr>
      <w:rFonts w:asciiTheme="majorHAnsi" w:eastAsiaTheme="majorEastAsia" w:hAnsiTheme="majorHAnsi" w:cstheme="majorBidi"/>
    </w:rPr>
  </w:style>
  <w:style w:type="character" w:customStyle="1" w:styleId="Char0">
    <w:name w:val="각주 텍스트 Char"/>
    <w:basedOn w:val="a0"/>
    <w:link w:val="a6"/>
    <w:rsid w:val="00464EF7"/>
    <w:rPr>
      <w:rFonts w:ascii="Times New Roman" w:hAnsi="Times New Roman"/>
      <w:sz w:val="16"/>
      <w:lang w:val="en-GB" w:eastAsia="en-US"/>
    </w:rPr>
  </w:style>
  <w:style w:type="paragraph" w:styleId="HTML">
    <w:name w:val="HTML Address"/>
    <w:basedOn w:val="a"/>
    <w:link w:val="HTMLChar"/>
    <w:rsid w:val="00464EF7"/>
    <w:pPr>
      <w:spacing w:after="0"/>
    </w:pPr>
    <w:rPr>
      <w:i/>
      <w:iCs/>
    </w:rPr>
  </w:style>
  <w:style w:type="character" w:customStyle="1" w:styleId="HTMLChar">
    <w:name w:val="HTML 주소 Char"/>
    <w:basedOn w:val="a0"/>
    <w:link w:val="HTML"/>
    <w:rsid w:val="00464EF7"/>
    <w:rPr>
      <w:rFonts w:ascii="Times New Roman" w:hAnsi="Times New Roman"/>
      <w:i/>
      <w:iCs/>
      <w:lang w:val="en-GB" w:eastAsia="en-US"/>
    </w:rPr>
  </w:style>
  <w:style w:type="paragraph" w:styleId="HTML0">
    <w:name w:val="HTML Preformatted"/>
    <w:basedOn w:val="a"/>
    <w:link w:val="HTMLChar0"/>
    <w:rsid w:val="00464EF7"/>
    <w:pPr>
      <w:spacing w:after="0"/>
    </w:pPr>
    <w:rPr>
      <w:rFonts w:ascii="Consolas" w:hAnsi="Consolas"/>
    </w:rPr>
  </w:style>
  <w:style w:type="character" w:customStyle="1" w:styleId="HTMLChar0">
    <w:name w:val="미리 서식이 지정된 HTML Char"/>
    <w:basedOn w:val="a0"/>
    <w:link w:val="HTML0"/>
    <w:rsid w:val="00464EF7"/>
    <w:rPr>
      <w:rFonts w:ascii="Consolas" w:hAnsi="Consolas"/>
      <w:lang w:val="en-GB" w:eastAsia="en-US"/>
    </w:rPr>
  </w:style>
  <w:style w:type="paragraph" w:styleId="36">
    <w:name w:val="index 3"/>
    <w:basedOn w:val="a"/>
    <w:next w:val="a"/>
    <w:rsid w:val="00464EF7"/>
    <w:pPr>
      <w:spacing w:after="0"/>
      <w:ind w:left="600" w:hanging="200"/>
    </w:pPr>
  </w:style>
  <w:style w:type="paragraph" w:styleId="44">
    <w:name w:val="index 4"/>
    <w:basedOn w:val="a"/>
    <w:next w:val="a"/>
    <w:rsid w:val="00464EF7"/>
    <w:pPr>
      <w:spacing w:after="0"/>
      <w:ind w:left="800" w:hanging="200"/>
    </w:pPr>
  </w:style>
  <w:style w:type="paragraph" w:styleId="54">
    <w:name w:val="index 5"/>
    <w:basedOn w:val="a"/>
    <w:next w:val="a"/>
    <w:rsid w:val="00464EF7"/>
    <w:pPr>
      <w:spacing w:after="0"/>
      <w:ind w:left="1000" w:hanging="200"/>
    </w:pPr>
  </w:style>
  <w:style w:type="paragraph" w:styleId="61">
    <w:name w:val="index 6"/>
    <w:basedOn w:val="a"/>
    <w:next w:val="a"/>
    <w:rsid w:val="00464EF7"/>
    <w:pPr>
      <w:spacing w:after="0"/>
      <w:ind w:left="1200" w:hanging="200"/>
    </w:pPr>
  </w:style>
  <w:style w:type="paragraph" w:styleId="71">
    <w:name w:val="index 7"/>
    <w:basedOn w:val="a"/>
    <w:next w:val="a"/>
    <w:rsid w:val="00464EF7"/>
    <w:pPr>
      <w:spacing w:after="0"/>
      <w:ind w:left="1400" w:hanging="200"/>
    </w:pPr>
  </w:style>
  <w:style w:type="paragraph" w:styleId="81">
    <w:name w:val="index 8"/>
    <w:basedOn w:val="a"/>
    <w:next w:val="a"/>
    <w:rsid w:val="00464EF7"/>
    <w:pPr>
      <w:spacing w:after="0"/>
      <w:ind w:left="1600" w:hanging="200"/>
    </w:pPr>
  </w:style>
  <w:style w:type="paragraph" w:styleId="91">
    <w:name w:val="index 9"/>
    <w:basedOn w:val="a"/>
    <w:next w:val="a"/>
    <w:rsid w:val="00464EF7"/>
    <w:pPr>
      <w:spacing w:after="0"/>
      <w:ind w:left="1800" w:hanging="200"/>
    </w:pPr>
  </w:style>
  <w:style w:type="paragraph" w:styleId="aff1">
    <w:name w:val="index heading"/>
    <w:basedOn w:val="a"/>
    <w:next w:val="11"/>
    <w:rsid w:val="00464EF7"/>
    <w:rPr>
      <w:rFonts w:asciiTheme="majorHAnsi" w:eastAsiaTheme="majorEastAsia" w:hAnsiTheme="majorHAnsi" w:cstheme="majorBidi"/>
      <w:b/>
      <w:bCs/>
    </w:rPr>
  </w:style>
  <w:style w:type="paragraph" w:styleId="aff2">
    <w:name w:val="Intense Quote"/>
    <w:basedOn w:val="a"/>
    <w:next w:val="a"/>
    <w:link w:val="Charc"/>
    <w:uiPriority w:val="30"/>
    <w:qFormat/>
    <w:rsid w:val="00464EF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464EF7"/>
    <w:rPr>
      <w:rFonts w:ascii="Times New Roman" w:hAnsi="Times New Roman"/>
      <w:i/>
      <w:iCs/>
      <w:color w:val="4F81BD" w:themeColor="accent1"/>
      <w:lang w:val="en-GB" w:eastAsia="en-US"/>
    </w:rPr>
  </w:style>
  <w:style w:type="paragraph" w:styleId="aff3">
    <w:name w:val="List Continue"/>
    <w:basedOn w:val="a"/>
    <w:rsid w:val="00464EF7"/>
    <w:pPr>
      <w:spacing w:after="120"/>
      <w:ind w:left="283"/>
      <w:contextualSpacing/>
    </w:pPr>
  </w:style>
  <w:style w:type="paragraph" w:styleId="28">
    <w:name w:val="List Continue 2"/>
    <w:basedOn w:val="a"/>
    <w:rsid w:val="00464EF7"/>
    <w:pPr>
      <w:spacing w:after="120"/>
      <w:ind w:left="566"/>
      <w:contextualSpacing/>
    </w:pPr>
  </w:style>
  <w:style w:type="paragraph" w:styleId="37">
    <w:name w:val="List Continue 3"/>
    <w:basedOn w:val="a"/>
    <w:rsid w:val="00464EF7"/>
    <w:pPr>
      <w:spacing w:after="120"/>
      <w:ind w:left="849"/>
      <w:contextualSpacing/>
    </w:pPr>
  </w:style>
  <w:style w:type="paragraph" w:styleId="45">
    <w:name w:val="List Continue 4"/>
    <w:basedOn w:val="a"/>
    <w:rsid w:val="00464EF7"/>
    <w:pPr>
      <w:spacing w:after="120"/>
      <w:ind w:left="1132"/>
      <w:contextualSpacing/>
    </w:pPr>
  </w:style>
  <w:style w:type="paragraph" w:styleId="55">
    <w:name w:val="List Continue 5"/>
    <w:basedOn w:val="a"/>
    <w:rsid w:val="00464EF7"/>
    <w:pPr>
      <w:spacing w:after="120"/>
      <w:ind w:left="1415"/>
      <w:contextualSpacing/>
    </w:pPr>
  </w:style>
  <w:style w:type="paragraph" w:styleId="3">
    <w:name w:val="List Number 3"/>
    <w:basedOn w:val="a"/>
    <w:rsid w:val="00464EF7"/>
    <w:pPr>
      <w:numPr>
        <w:numId w:val="11"/>
      </w:numPr>
      <w:contextualSpacing/>
    </w:pPr>
  </w:style>
  <w:style w:type="paragraph" w:styleId="4">
    <w:name w:val="List Number 4"/>
    <w:basedOn w:val="a"/>
    <w:rsid w:val="00464EF7"/>
    <w:pPr>
      <w:numPr>
        <w:numId w:val="12"/>
      </w:numPr>
      <w:contextualSpacing/>
    </w:pPr>
  </w:style>
  <w:style w:type="paragraph" w:styleId="5">
    <w:name w:val="List Number 5"/>
    <w:basedOn w:val="a"/>
    <w:rsid w:val="00464EF7"/>
    <w:pPr>
      <w:numPr>
        <w:numId w:val="13"/>
      </w:numPr>
      <w:contextualSpacing/>
    </w:pPr>
  </w:style>
  <w:style w:type="paragraph" w:styleId="aff4">
    <w:name w:val="macro"/>
    <w:link w:val="Chard"/>
    <w:rsid w:val="00464E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464EF7"/>
    <w:rPr>
      <w:rFonts w:ascii="Consolas" w:hAnsi="Consolas"/>
      <w:lang w:val="en-GB" w:eastAsia="en-US"/>
    </w:rPr>
  </w:style>
  <w:style w:type="paragraph" w:styleId="aff5">
    <w:name w:val="Message Header"/>
    <w:basedOn w:val="a"/>
    <w:link w:val="Chare"/>
    <w:rsid w:val="00464EF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464EF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64EF7"/>
    <w:rPr>
      <w:rFonts w:ascii="Times New Roman" w:hAnsi="Times New Roman"/>
      <w:lang w:val="en-GB" w:eastAsia="en-US"/>
    </w:rPr>
  </w:style>
  <w:style w:type="paragraph" w:styleId="aff7">
    <w:name w:val="Normal Indent"/>
    <w:basedOn w:val="a"/>
    <w:rsid w:val="00464EF7"/>
    <w:pPr>
      <w:ind w:left="720"/>
    </w:pPr>
  </w:style>
  <w:style w:type="paragraph" w:styleId="aff8">
    <w:name w:val="Note Heading"/>
    <w:basedOn w:val="a"/>
    <w:next w:val="a"/>
    <w:link w:val="Charf"/>
    <w:rsid w:val="00464EF7"/>
    <w:pPr>
      <w:spacing w:after="0"/>
    </w:pPr>
  </w:style>
  <w:style w:type="character" w:customStyle="1" w:styleId="Charf">
    <w:name w:val="각주/미주 머리글 Char"/>
    <w:basedOn w:val="a0"/>
    <w:link w:val="aff8"/>
    <w:rsid w:val="00464EF7"/>
    <w:rPr>
      <w:rFonts w:ascii="Times New Roman" w:hAnsi="Times New Roman"/>
      <w:lang w:val="en-GB" w:eastAsia="en-US"/>
    </w:rPr>
  </w:style>
  <w:style w:type="paragraph" w:styleId="aff9">
    <w:name w:val="Plain Text"/>
    <w:basedOn w:val="a"/>
    <w:link w:val="Charf0"/>
    <w:rsid w:val="00464EF7"/>
    <w:pPr>
      <w:spacing w:after="0"/>
    </w:pPr>
    <w:rPr>
      <w:rFonts w:ascii="Consolas" w:hAnsi="Consolas"/>
      <w:sz w:val="21"/>
      <w:szCs w:val="21"/>
    </w:rPr>
  </w:style>
  <w:style w:type="character" w:customStyle="1" w:styleId="Charf0">
    <w:name w:val="글자만 Char"/>
    <w:basedOn w:val="a0"/>
    <w:link w:val="aff9"/>
    <w:rsid w:val="00464EF7"/>
    <w:rPr>
      <w:rFonts w:ascii="Consolas" w:hAnsi="Consolas"/>
      <w:sz w:val="21"/>
      <w:szCs w:val="21"/>
      <w:lang w:val="en-GB" w:eastAsia="en-US"/>
    </w:rPr>
  </w:style>
  <w:style w:type="paragraph" w:styleId="affa">
    <w:name w:val="Quote"/>
    <w:basedOn w:val="a"/>
    <w:next w:val="a"/>
    <w:link w:val="Charf1"/>
    <w:uiPriority w:val="29"/>
    <w:qFormat/>
    <w:rsid w:val="00464EF7"/>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464EF7"/>
    <w:rPr>
      <w:rFonts w:ascii="Times New Roman" w:hAnsi="Times New Roman"/>
      <w:i/>
      <w:iCs/>
      <w:color w:val="404040" w:themeColor="text1" w:themeTint="BF"/>
      <w:lang w:val="en-GB" w:eastAsia="en-US"/>
    </w:rPr>
  </w:style>
  <w:style w:type="paragraph" w:styleId="affb">
    <w:name w:val="Salutation"/>
    <w:basedOn w:val="a"/>
    <w:next w:val="a"/>
    <w:link w:val="Charf2"/>
    <w:rsid w:val="00464EF7"/>
  </w:style>
  <w:style w:type="character" w:customStyle="1" w:styleId="Charf2">
    <w:name w:val="인사말 Char"/>
    <w:basedOn w:val="a0"/>
    <w:link w:val="affb"/>
    <w:rsid w:val="00464EF7"/>
    <w:rPr>
      <w:rFonts w:ascii="Times New Roman" w:hAnsi="Times New Roman"/>
      <w:lang w:val="en-GB" w:eastAsia="en-US"/>
    </w:rPr>
  </w:style>
  <w:style w:type="paragraph" w:styleId="affc">
    <w:name w:val="Signature"/>
    <w:basedOn w:val="a"/>
    <w:link w:val="Charf3"/>
    <w:rsid w:val="00464EF7"/>
    <w:pPr>
      <w:spacing w:after="0"/>
      <w:ind w:left="4252"/>
    </w:pPr>
  </w:style>
  <w:style w:type="character" w:customStyle="1" w:styleId="Charf3">
    <w:name w:val="서명 Char"/>
    <w:basedOn w:val="a0"/>
    <w:link w:val="affc"/>
    <w:rsid w:val="00464EF7"/>
    <w:rPr>
      <w:rFonts w:ascii="Times New Roman" w:hAnsi="Times New Roman"/>
      <w:lang w:val="en-GB" w:eastAsia="en-US"/>
    </w:rPr>
  </w:style>
  <w:style w:type="paragraph" w:styleId="affd">
    <w:name w:val="Subtitle"/>
    <w:basedOn w:val="a"/>
    <w:next w:val="a"/>
    <w:link w:val="Charf4"/>
    <w:qFormat/>
    <w:rsid w:val="00464EF7"/>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464EF7"/>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64EF7"/>
    <w:pPr>
      <w:spacing w:after="0"/>
      <w:ind w:left="200" w:hanging="200"/>
    </w:pPr>
  </w:style>
  <w:style w:type="paragraph" w:styleId="afff">
    <w:name w:val="table of figures"/>
    <w:basedOn w:val="a"/>
    <w:next w:val="a"/>
    <w:rsid w:val="00464EF7"/>
    <w:pPr>
      <w:spacing w:after="0"/>
    </w:pPr>
  </w:style>
  <w:style w:type="paragraph" w:styleId="afff0">
    <w:name w:val="Title"/>
    <w:basedOn w:val="a"/>
    <w:next w:val="a"/>
    <w:link w:val="Charf5"/>
    <w:qFormat/>
    <w:rsid w:val="00464EF7"/>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464EF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64EF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43B0D-44DB-4BE7-85E3-57190C827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724</TotalTime>
  <Pages>4</Pages>
  <Words>1054</Words>
  <Characters>6012</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275</cp:revision>
  <cp:lastPrinted>1900-01-01T05:00:00Z</cp:lastPrinted>
  <dcterms:created xsi:type="dcterms:W3CDTF">2022-12-09T11:27:00Z</dcterms:created>
  <dcterms:modified xsi:type="dcterms:W3CDTF">2023-08-11T02:43:00Z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